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6F6E4" w14:textId="77777777" w:rsidR="001F79A5" w:rsidRPr="001F79A5" w:rsidRDefault="001F79A5" w:rsidP="001F79A5">
      <w:pPr>
        <w:numPr>
          <w:ilvl w:val="0"/>
          <w:numId w:val="1"/>
        </w:numPr>
        <w:spacing w:after="200" w:line="240" w:lineRule="auto"/>
        <w:ind w:left="284"/>
        <w:jc w:val="both"/>
        <w:textAlignment w:val="baseline"/>
        <w:rPr>
          <w:rFonts w:ascii="Arial" w:eastAsia="Times New Roman" w:hAnsi="Arial" w:cs="Arial"/>
          <w:b/>
          <w:bCs/>
          <w:color w:val="000000"/>
          <w:kern w:val="0"/>
          <w:sz w:val="20"/>
          <w:szCs w:val="20"/>
          <w14:ligatures w14:val="none"/>
        </w:rPr>
      </w:pPr>
      <w:r w:rsidRPr="001F79A5">
        <w:rPr>
          <w:rFonts w:ascii="Arial" w:eastAsia="Times New Roman" w:hAnsi="Arial" w:cs="Arial"/>
          <w:b/>
          <w:bCs/>
          <w:color w:val="000000"/>
          <w:kern w:val="0"/>
          <w:sz w:val="20"/>
          <w:szCs w:val="20"/>
          <w14:ligatures w14:val="none"/>
        </w:rPr>
        <w:tab/>
        <w:t>Policy Statement</w:t>
      </w:r>
    </w:p>
    <w:p w14:paraId="5E9A722D" w14:textId="5073C4E7" w:rsidR="001F79A5" w:rsidRPr="001F79A5" w:rsidRDefault="001F79A5" w:rsidP="001F79A5">
      <w:pPr>
        <w:spacing w:after="0"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 xml:space="preserve">The </w:t>
      </w:r>
      <w:r w:rsidR="00966EE4">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1F79A5">
        <w:rPr>
          <w:rFonts w:ascii="Arial" w:eastAsia="Times New Roman" w:hAnsi="Arial" w:cs="Arial"/>
          <w:color w:val="000000"/>
          <w:kern w:val="0"/>
          <w:sz w:val="20"/>
          <w:szCs w:val="20"/>
          <w14:ligatures w14:val="none"/>
        </w:rPr>
        <w:t xml:space="preserve"> shall require the submission of proposed amendments for review and approval before their implementation. This requirement shall be explicitly stated in the Approval Letter.  </w:t>
      </w:r>
      <w:proofErr w:type="gramStart"/>
      <w:r w:rsidRPr="001F79A5">
        <w:rPr>
          <w:rFonts w:ascii="Arial" w:eastAsia="Times New Roman" w:hAnsi="Arial" w:cs="Arial"/>
          <w:color w:val="000000"/>
          <w:kern w:val="0"/>
          <w:sz w:val="20"/>
          <w:szCs w:val="20"/>
          <w14:ligatures w14:val="none"/>
        </w:rPr>
        <w:t>This  is</w:t>
      </w:r>
      <w:proofErr w:type="gramEnd"/>
      <w:r w:rsidRPr="001F79A5">
        <w:rPr>
          <w:rFonts w:ascii="Arial" w:eastAsia="Times New Roman" w:hAnsi="Arial" w:cs="Arial"/>
          <w:color w:val="000000"/>
          <w:kern w:val="0"/>
          <w:sz w:val="20"/>
          <w:szCs w:val="20"/>
          <w14:ligatures w14:val="none"/>
        </w:rPr>
        <w:t xml:space="preserve"> to establish a systematic and efficient process for the review of protocol amendments by  </w:t>
      </w:r>
      <w:r w:rsidR="00966EE4">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1F79A5">
        <w:rPr>
          <w:rFonts w:ascii="Arial" w:eastAsia="Times New Roman" w:hAnsi="Arial" w:cs="Arial"/>
          <w:color w:val="000000"/>
          <w:kern w:val="0"/>
          <w:sz w:val="20"/>
          <w:szCs w:val="20"/>
          <w14:ligatures w14:val="none"/>
        </w:rPr>
        <w:t>. This policy ensures that protocol amendments are rigorously assessed for scientific, ethical, and regulatory compliance, maintaining the highest standards of research integrity.</w:t>
      </w:r>
    </w:p>
    <w:p w14:paraId="661B1105"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r w:rsidRPr="001F79A5">
        <w:rPr>
          <w:rFonts w:ascii="Times New Roman" w:eastAsia="Times New Roman" w:hAnsi="Times New Roman" w:cs="Times New Roman"/>
          <w:kern w:val="0"/>
          <w:sz w:val="24"/>
          <w:szCs w:val="24"/>
          <w14:ligatures w14:val="none"/>
        </w:rPr>
        <w:br/>
      </w:r>
    </w:p>
    <w:p w14:paraId="3768E381" w14:textId="77777777" w:rsidR="001F79A5" w:rsidRPr="001F79A5" w:rsidRDefault="001F79A5" w:rsidP="001F79A5">
      <w:pPr>
        <w:numPr>
          <w:ilvl w:val="0"/>
          <w:numId w:val="2"/>
        </w:numPr>
        <w:spacing w:after="200" w:line="240" w:lineRule="auto"/>
        <w:jc w:val="both"/>
        <w:textAlignment w:val="baseline"/>
        <w:rPr>
          <w:rFonts w:ascii="Arial" w:eastAsia="Times New Roman" w:hAnsi="Arial" w:cs="Arial"/>
          <w:b/>
          <w:bCs/>
          <w:color w:val="000000"/>
          <w:kern w:val="0"/>
          <w:sz w:val="20"/>
          <w:szCs w:val="20"/>
          <w14:ligatures w14:val="none"/>
        </w:rPr>
      </w:pPr>
      <w:r w:rsidRPr="001F79A5">
        <w:rPr>
          <w:rFonts w:ascii="Arial" w:eastAsia="Times New Roman" w:hAnsi="Arial" w:cs="Arial"/>
          <w:b/>
          <w:bCs/>
          <w:color w:val="000000"/>
          <w:kern w:val="0"/>
          <w:sz w:val="20"/>
          <w:szCs w:val="20"/>
          <w14:ligatures w14:val="none"/>
        </w:rPr>
        <w:t>Objective of the Activity</w:t>
      </w:r>
    </w:p>
    <w:p w14:paraId="4DEC9AE9" w14:textId="77777777" w:rsidR="001F79A5" w:rsidRPr="001F79A5" w:rsidRDefault="001F79A5" w:rsidP="001F79A5">
      <w:pPr>
        <w:spacing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To ensure that the conduct of the study is in compliance with the approved protocol such that any change such as amendments does not impact safety and welfare of study participants</w:t>
      </w:r>
      <w:r w:rsidRPr="001F79A5">
        <w:rPr>
          <w:rFonts w:ascii="Trebuchet MS" w:eastAsia="Times New Roman" w:hAnsi="Trebuchet MS" w:cs="Times New Roman"/>
          <w:i/>
          <w:iCs/>
          <w:color w:val="000000"/>
          <w:kern w:val="0"/>
          <w14:ligatures w14:val="none"/>
        </w:rPr>
        <w:t>.</w:t>
      </w:r>
    </w:p>
    <w:p w14:paraId="08FFCEB0" w14:textId="77777777" w:rsidR="001F79A5" w:rsidRPr="001F79A5" w:rsidRDefault="001F79A5" w:rsidP="001F79A5">
      <w:pPr>
        <w:numPr>
          <w:ilvl w:val="0"/>
          <w:numId w:val="3"/>
        </w:numPr>
        <w:spacing w:after="200" w:line="240" w:lineRule="auto"/>
        <w:jc w:val="both"/>
        <w:textAlignment w:val="baseline"/>
        <w:rPr>
          <w:rFonts w:ascii="Arial" w:eastAsia="Times New Roman" w:hAnsi="Arial" w:cs="Arial"/>
          <w:b/>
          <w:bCs/>
          <w:color w:val="000000"/>
          <w:kern w:val="0"/>
          <w:sz w:val="20"/>
          <w:szCs w:val="20"/>
          <w14:ligatures w14:val="none"/>
        </w:rPr>
      </w:pPr>
      <w:r w:rsidRPr="001F79A5">
        <w:rPr>
          <w:rFonts w:ascii="Arial" w:eastAsia="Times New Roman" w:hAnsi="Arial" w:cs="Arial"/>
          <w:b/>
          <w:bCs/>
          <w:color w:val="000000"/>
          <w:kern w:val="0"/>
          <w:sz w:val="20"/>
          <w:szCs w:val="20"/>
          <w14:ligatures w14:val="none"/>
        </w:rPr>
        <w:t>Scope</w:t>
      </w:r>
    </w:p>
    <w:p w14:paraId="58A8FAF2" w14:textId="3AF70FC1" w:rsidR="001F79A5" w:rsidRPr="001F79A5" w:rsidRDefault="001F79A5" w:rsidP="001F79A5">
      <w:pPr>
        <w:spacing w:after="200"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 xml:space="preserve">This SOP applies to all research projects approved by the </w:t>
      </w:r>
      <w:r w:rsidR="00966EE4">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1F79A5">
        <w:rPr>
          <w:rFonts w:ascii="Arial" w:eastAsia="Times New Roman" w:hAnsi="Arial" w:cs="Arial"/>
          <w:color w:val="000000"/>
          <w:kern w:val="0"/>
          <w:sz w:val="20"/>
          <w:szCs w:val="20"/>
          <w14:ligatures w14:val="none"/>
        </w:rPr>
        <w:t xml:space="preserve">, which require amendments to their original protocols during the course of the study. This also applies previously approved study protocols and related documents that are being amended later and submitted for approval to the </w:t>
      </w:r>
      <w:r>
        <w:rPr>
          <w:rFonts w:ascii="Arial" w:eastAsia="Times New Roman" w:hAnsi="Arial" w:cs="Arial"/>
          <w:color w:val="000000"/>
          <w:kern w:val="0"/>
          <w:sz w:val="20"/>
          <w:szCs w:val="20"/>
          <w14:ligatures w14:val="none"/>
        </w:rPr>
        <w:t>I</w:t>
      </w:r>
      <w:r w:rsidR="00966EE4">
        <w:rPr>
          <w:rFonts w:ascii="Arial" w:eastAsia="Times New Roman" w:hAnsi="Arial" w:cs="Arial"/>
          <w:color w:val="000000"/>
          <w:kern w:val="0"/>
          <w:sz w:val="20"/>
          <w:szCs w:val="20"/>
          <w14:ligatures w14:val="none"/>
        </w:rPr>
        <w:t>SU-I</w:t>
      </w:r>
      <w:r w:rsidRPr="001F79A5">
        <w:rPr>
          <w:rFonts w:ascii="Arial" w:eastAsia="Times New Roman" w:hAnsi="Arial" w:cs="Arial"/>
          <w:color w:val="000000"/>
          <w:kern w:val="0"/>
          <w:sz w:val="20"/>
          <w:szCs w:val="20"/>
          <w14:ligatures w14:val="none"/>
        </w:rPr>
        <w:t>RE</w:t>
      </w:r>
      <w:r>
        <w:rPr>
          <w:rFonts w:ascii="Arial" w:eastAsia="Times New Roman" w:hAnsi="Arial" w:cs="Arial"/>
          <w:color w:val="000000"/>
          <w:kern w:val="0"/>
          <w:sz w:val="20"/>
          <w:szCs w:val="20"/>
          <w14:ligatures w14:val="none"/>
        </w:rPr>
        <w:t>B</w:t>
      </w:r>
      <w:r w:rsidRPr="001F79A5">
        <w:rPr>
          <w:rFonts w:ascii="Arial" w:eastAsia="Times New Roman" w:hAnsi="Arial" w:cs="Arial"/>
          <w:color w:val="000000"/>
          <w:kern w:val="0"/>
          <w:sz w:val="20"/>
          <w:szCs w:val="20"/>
          <w14:ligatures w14:val="none"/>
        </w:rPr>
        <w:t xml:space="preserve">. Any amendment of the study related documents may not be implemented until reviewed and approved by the </w:t>
      </w:r>
      <w:r>
        <w:rPr>
          <w:rFonts w:ascii="Arial" w:eastAsia="Times New Roman" w:hAnsi="Arial" w:cs="Arial"/>
          <w:color w:val="000000"/>
          <w:kern w:val="0"/>
          <w:sz w:val="20"/>
          <w:szCs w:val="20"/>
          <w14:ligatures w14:val="none"/>
        </w:rPr>
        <w:t>I</w:t>
      </w:r>
      <w:r w:rsidR="00966EE4">
        <w:rPr>
          <w:rFonts w:ascii="Arial" w:eastAsia="Times New Roman" w:hAnsi="Arial" w:cs="Arial"/>
          <w:color w:val="000000"/>
          <w:kern w:val="0"/>
          <w:sz w:val="20"/>
          <w:szCs w:val="20"/>
          <w14:ligatures w14:val="none"/>
        </w:rPr>
        <w:t>SU-I</w:t>
      </w:r>
      <w:r>
        <w:rPr>
          <w:rFonts w:ascii="Arial" w:eastAsia="Times New Roman" w:hAnsi="Arial" w:cs="Arial"/>
          <w:color w:val="000000"/>
          <w:kern w:val="0"/>
          <w:sz w:val="20"/>
          <w:szCs w:val="20"/>
          <w14:ligatures w14:val="none"/>
        </w:rPr>
        <w:t>REB</w:t>
      </w:r>
      <w:r w:rsidRPr="001F79A5">
        <w:rPr>
          <w:rFonts w:ascii="Arial" w:eastAsia="Times New Roman" w:hAnsi="Arial" w:cs="Arial"/>
          <w:color w:val="000000"/>
          <w:kern w:val="0"/>
          <w:sz w:val="20"/>
          <w:szCs w:val="20"/>
          <w14:ligatures w14:val="none"/>
        </w:rPr>
        <w:t>. This SOP begins with the receipt and entry of the submission of amendment to logbook of incoming documents and the protocol database and ends with filing of the amendments and committee decision in the protocol file.</w:t>
      </w:r>
    </w:p>
    <w:p w14:paraId="65AFFAEA" w14:textId="77777777" w:rsidR="001F79A5" w:rsidRPr="001F79A5" w:rsidRDefault="001F79A5" w:rsidP="001F79A5">
      <w:pPr>
        <w:numPr>
          <w:ilvl w:val="0"/>
          <w:numId w:val="4"/>
        </w:numPr>
        <w:spacing w:after="200" w:line="240" w:lineRule="auto"/>
        <w:jc w:val="both"/>
        <w:textAlignment w:val="baseline"/>
        <w:rPr>
          <w:rFonts w:ascii="Arial" w:eastAsia="Times New Roman" w:hAnsi="Arial" w:cs="Arial"/>
          <w:b/>
          <w:bCs/>
          <w:color w:val="000000"/>
          <w:kern w:val="0"/>
          <w:sz w:val="20"/>
          <w:szCs w:val="20"/>
          <w14:ligatures w14:val="none"/>
        </w:rPr>
      </w:pPr>
      <w:r w:rsidRPr="001F79A5">
        <w:rPr>
          <w:rFonts w:ascii="Arial" w:eastAsia="Times New Roman" w:hAnsi="Arial" w:cs="Arial"/>
          <w:b/>
          <w:bCs/>
          <w:color w:val="000000"/>
          <w:kern w:val="0"/>
          <w:sz w:val="20"/>
          <w:szCs w:val="20"/>
          <w14:ligatures w14:val="none"/>
        </w:rPr>
        <w:t>Workflow</w:t>
      </w:r>
    </w:p>
    <w:tbl>
      <w:tblPr>
        <w:tblW w:w="0" w:type="auto"/>
        <w:tblCellMar>
          <w:top w:w="15" w:type="dxa"/>
          <w:left w:w="15" w:type="dxa"/>
          <w:bottom w:w="15" w:type="dxa"/>
          <w:right w:w="15" w:type="dxa"/>
        </w:tblCellMar>
        <w:tblLook w:val="04A0" w:firstRow="1" w:lastRow="0" w:firstColumn="1" w:lastColumn="0" w:noHBand="0" w:noVBand="1"/>
      </w:tblPr>
      <w:tblGrid>
        <w:gridCol w:w="7072"/>
        <w:gridCol w:w="2278"/>
      </w:tblGrid>
      <w:tr w:rsidR="001F79A5" w:rsidRPr="001F79A5" w14:paraId="59696095" w14:textId="77777777" w:rsidTr="001F79A5">
        <w:trPr>
          <w:trHeight w:val="4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39DD84" w14:textId="77777777" w:rsidR="001F79A5" w:rsidRPr="001F79A5" w:rsidRDefault="001F79A5" w:rsidP="001F79A5">
            <w:pPr>
              <w:spacing w:after="200" w:line="240" w:lineRule="auto"/>
              <w:ind w:left="360"/>
              <w:jc w:val="center"/>
              <w:rPr>
                <w:rFonts w:ascii="Times New Roman" w:eastAsia="Times New Roman" w:hAnsi="Times New Roman" w:cs="Times New Roman"/>
                <w:kern w:val="0"/>
                <w:sz w:val="24"/>
                <w:szCs w:val="24"/>
                <w14:ligatures w14:val="none"/>
              </w:rPr>
            </w:pPr>
            <w:r w:rsidRPr="001F79A5">
              <w:rPr>
                <w:rFonts w:ascii="Arial" w:eastAsia="Times New Roman" w:hAnsi="Arial" w:cs="Arial"/>
                <w:b/>
                <w:bCs/>
                <w:color w:val="000000"/>
                <w:kern w:val="0"/>
                <w:sz w:val="20"/>
                <w:szCs w:val="20"/>
                <w14:ligatures w14:val="none"/>
              </w:rPr>
              <w:t>ACTIVITY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F3EA1E" w14:textId="77777777" w:rsidR="001F79A5" w:rsidRPr="001F79A5" w:rsidRDefault="001F79A5" w:rsidP="001F79A5">
            <w:pPr>
              <w:spacing w:after="200" w:line="240" w:lineRule="auto"/>
              <w:jc w:val="center"/>
              <w:rPr>
                <w:rFonts w:ascii="Times New Roman" w:eastAsia="Times New Roman" w:hAnsi="Times New Roman" w:cs="Times New Roman"/>
                <w:kern w:val="0"/>
                <w:sz w:val="24"/>
                <w:szCs w:val="24"/>
                <w14:ligatures w14:val="none"/>
              </w:rPr>
            </w:pPr>
            <w:r w:rsidRPr="001F79A5">
              <w:rPr>
                <w:rFonts w:ascii="Arial" w:eastAsia="Times New Roman" w:hAnsi="Arial" w:cs="Arial"/>
                <w:b/>
                <w:bCs/>
                <w:color w:val="000000"/>
                <w:kern w:val="0"/>
                <w:sz w:val="20"/>
                <w:szCs w:val="20"/>
                <w14:ligatures w14:val="none"/>
              </w:rPr>
              <w:t>RESPONSIBLE PERSON</w:t>
            </w:r>
          </w:p>
        </w:tc>
      </w:tr>
      <w:tr w:rsidR="001F79A5" w:rsidRPr="001F79A5" w14:paraId="75FB0CC7" w14:textId="77777777" w:rsidTr="001F79A5">
        <w:trPr>
          <w:trHeight w:val="34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B0C3F" w14:textId="3EA48055" w:rsidR="001F79A5" w:rsidRPr="001F79A5" w:rsidRDefault="001F79A5" w:rsidP="001F79A5">
            <w:pPr>
              <w:spacing w:after="200"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1. Receive the protocol amendment package and check its completeness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0197BD" w14:textId="1ABE6273" w:rsidR="001F79A5" w:rsidRPr="001F79A5" w:rsidRDefault="00966EE4" w:rsidP="001F79A5">
            <w:pPr>
              <w:spacing w:after="0" w:line="240" w:lineRule="auto"/>
              <w:ind w:right="2" w:firstLine="92"/>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1F79A5">
              <w:rPr>
                <w:rFonts w:ascii="Arial" w:eastAsia="Times New Roman" w:hAnsi="Arial" w:cs="Arial"/>
                <w:color w:val="000000"/>
                <w:kern w:val="0"/>
                <w:sz w:val="20"/>
                <w:szCs w:val="20"/>
                <w14:ligatures w14:val="none"/>
              </w:rPr>
              <w:t>IREB</w:t>
            </w:r>
            <w:r w:rsidR="001F79A5" w:rsidRPr="001F79A5">
              <w:rPr>
                <w:rFonts w:ascii="Arial" w:eastAsia="Times New Roman" w:hAnsi="Arial" w:cs="Arial"/>
                <w:color w:val="000000"/>
                <w:kern w:val="0"/>
                <w:sz w:val="20"/>
                <w:szCs w:val="20"/>
                <w14:ligatures w14:val="none"/>
              </w:rPr>
              <w:t xml:space="preserve"> Secretariat</w:t>
            </w:r>
          </w:p>
          <w:p w14:paraId="0B27191C"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p>
        </w:tc>
      </w:tr>
      <w:tr w:rsidR="001F79A5" w:rsidRPr="001F79A5" w14:paraId="34DBA1EA" w14:textId="77777777" w:rsidTr="001F79A5">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624AE" w14:textId="77777777" w:rsidR="001F79A5" w:rsidRPr="001F79A5" w:rsidRDefault="001F79A5" w:rsidP="001F79A5">
            <w:pPr>
              <w:spacing w:after="200"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2. Determine the type of review and identify the primary reviewer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5A00C0" w14:textId="76552500" w:rsidR="001F79A5" w:rsidRPr="001F79A5" w:rsidRDefault="001F79A5" w:rsidP="001F79A5">
            <w:pPr>
              <w:spacing w:after="20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w:t>
            </w:r>
            <w:r w:rsidR="00966EE4">
              <w:rPr>
                <w:rFonts w:ascii="Arial" w:eastAsia="Times New Roman" w:hAnsi="Arial" w:cs="Arial"/>
                <w:color w:val="000000"/>
                <w:kern w:val="0"/>
                <w:sz w:val="20"/>
                <w:szCs w:val="20"/>
                <w14:ligatures w14:val="none"/>
              </w:rPr>
              <w:t>SU-I</w:t>
            </w:r>
            <w:r>
              <w:rPr>
                <w:rFonts w:ascii="Arial" w:eastAsia="Times New Roman" w:hAnsi="Arial" w:cs="Arial"/>
                <w:color w:val="000000"/>
                <w:kern w:val="0"/>
                <w:sz w:val="20"/>
                <w:szCs w:val="20"/>
                <w14:ligatures w14:val="none"/>
              </w:rPr>
              <w:t>REB</w:t>
            </w:r>
            <w:r w:rsidRPr="001F79A5">
              <w:rPr>
                <w:rFonts w:ascii="Arial" w:eastAsia="Times New Roman" w:hAnsi="Arial" w:cs="Arial"/>
                <w:color w:val="000000"/>
                <w:kern w:val="0"/>
                <w:sz w:val="20"/>
                <w:szCs w:val="20"/>
                <w14:ligatures w14:val="none"/>
              </w:rPr>
              <w:t xml:space="preserve"> Chairperson</w:t>
            </w:r>
          </w:p>
        </w:tc>
      </w:tr>
      <w:tr w:rsidR="001F79A5" w:rsidRPr="001F79A5" w14:paraId="76D807D5" w14:textId="77777777" w:rsidTr="001F79A5">
        <w:trPr>
          <w:trHeight w:val="3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DF5184" w14:textId="77777777" w:rsidR="001F79A5" w:rsidRPr="001F79A5" w:rsidRDefault="001F79A5" w:rsidP="001F79A5">
            <w:pPr>
              <w:spacing w:after="200"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3. Forward amendment package to primary reviewers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47280B" w14:textId="0586DB1B" w:rsidR="001F79A5" w:rsidRPr="001F79A5" w:rsidRDefault="00966EE4" w:rsidP="001F79A5">
            <w:pPr>
              <w:spacing w:after="20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1F79A5">
              <w:rPr>
                <w:rFonts w:ascii="Arial" w:eastAsia="Times New Roman" w:hAnsi="Arial" w:cs="Arial"/>
                <w:color w:val="000000"/>
                <w:kern w:val="0"/>
                <w:sz w:val="20"/>
                <w:szCs w:val="20"/>
                <w14:ligatures w14:val="none"/>
              </w:rPr>
              <w:t>IREB</w:t>
            </w:r>
            <w:r w:rsidR="001F79A5" w:rsidRPr="001F79A5">
              <w:rPr>
                <w:rFonts w:ascii="Arial" w:eastAsia="Times New Roman" w:hAnsi="Arial" w:cs="Arial"/>
                <w:color w:val="000000"/>
                <w:kern w:val="0"/>
                <w:sz w:val="20"/>
                <w:szCs w:val="20"/>
                <w14:ligatures w14:val="none"/>
              </w:rPr>
              <w:t xml:space="preserve"> Secretariat</w:t>
            </w:r>
          </w:p>
        </w:tc>
      </w:tr>
      <w:tr w:rsidR="001F79A5" w:rsidRPr="001F79A5" w14:paraId="6BEC5285" w14:textId="77777777" w:rsidTr="001F79A5">
        <w:trPr>
          <w:trHeight w:val="36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16E6A" w14:textId="2F51233D" w:rsidR="001F79A5" w:rsidRPr="001F79A5" w:rsidRDefault="001F79A5" w:rsidP="001F79A5">
            <w:pPr>
              <w:spacing w:after="200"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 xml:space="preserve">4. Discuss major amendment or report the expedited review results to the </w:t>
            </w:r>
            <w:r w:rsidR="00966EE4">
              <w:rPr>
                <w:rFonts w:ascii="Arial" w:eastAsia="Times New Roman" w:hAnsi="Arial" w:cs="Arial"/>
                <w:color w:val="000000"/>
                <w:kern w:val="0"/>
                <w:sz w:val="20"/>
                <w:szCs w:val="20"/>
                <w14:ligatures w14:val="none"/>
              </w:rPr>
              <w:t>IREB</w:t>
            </w:r>
            <w:r w:rsidRPr="001F79A5">
              <w:rPr>
                <w:rFonts w:ascii="Arial" w:eastAsia="Times New Roman" w:hAnsi="Arial" w:cs="Arial"/>
                <w:color w:val="000000"/>
                <w:kern w:val="0"/>
                <w:sz w:val="20"/>
                <w:szCs w:val="20"/>
                <w14:ligatures w14:val="none"/>
              </w:rPr>
              <w:t xml:space="preserve"> during full board meeting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E5B20C" w14:textId="07CAE8FC" w:rsidR="001F79A5" w:rsidRPr="001F79A5" w:rsidRDefault="00966EE4" w:rsidP="001F79A5">
            <w:pPr>
              <w:spacing w:after="20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1F79A5">
              <w:rPr>
                <w:rFonts w:ascii="Arial" w:eastAsia="Times New Roman" w:hAnsi="Arial" w:cs="Arial"/>
                <w:color w:val="000000"/>
                <w:kern w:val="0"/>
                <w:sz w:val="20"/>
                <w:szCs w:val="20"/>
                <w14:ligatures w14:val="none"/>
              </w:rPr>
              <w:t>IREB</w:t>
            </w:r>
            <w:r w:rsidR="001F79A5" w:rsidRPr="001F79A5">
              <w:rPr>
                <w:rFonts w:ascii="Arial" w:eastAsia="Times New Roman" w:hAnsi="Arial" w:cs="Arial"/>
                <w:color w:val="000000"/>
                <w:kern w:val="0"/>
                <w:sz w:val="20"/>
                <w:szCs w:val="20"/>
                <w14:ligatures w14:val="none"/>
              </w:rPr>
              <w:t xml:space="preserve"> Members</w:t>
            </w:r>
          </w:p>
        </w:tc>
      </w:tr>
      <w:tr w:rsidR="001F79A5" w:rsidRPr="001F79A5" w14:paraId="7426CBA9" w14:textId="77777777" w:rsidTr="001F79A5">
        <w:trPr>
          <w:trHeight w:val="3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26A230" w14:textId="2F4D2C2D" w:rsidR="001F79A5" w:rsidRPr="001F79A5" w:rsidRDefault="001F79A5" w:rsidP="001F79A5">
            <w:pPr>
              <w:spacing w:after="200"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 xml:space="preserve">5. Communicate </w:t>
            </w:r>
            <w:r>
              <w:rPr>
                <w:rFonts w:ascii="Arial" w:eastAsia="Times New Roman" w:hAnsi="Arial" w:cs="Arial"/>
                <w:color w:val="000000"/>
                <w:kern w:val="0"/>
                <w:sz w:val="20"/>
                <w:szCs w:val="20"/>
                <w14:ligatures w14:val="none"/>
              </w:rPr>
              <w:t>I</w:t>
            </w:r>
            <w:r w:rsidR="00966EE4">
              <w:rPr>
                <w:rFonts w:ascii="Arial" w:eastAsia="Times New Roman" w:hAnsi="Arial" w:cs="Arial"/>
                <w:color w:val="000000"/>
                <w:kern w:val="0"/>
                <w:sz w:val="20"/>
                <w:szCs w:val="20"/>
                <w14:ligatures w14:val="none"/>
              </w:rPr>
              <w:t>SU-I</w:t>
            </w:r>
            <w:r>
              <w:rPr>
                <w:rFonts w:ascii="Arial" w:eastAsia="Times New Roman" w:hAnsi="Arial" w:cs="Arial"/>
                <w:color w:val="000000"/>
                <w:kern w:val="0"/>
                <w:sz w:val="20"/>
                <w:szCs w:val="20"/>
                <w14:ligatures w14:val="none"/>
              </w:rPr>
              <w:t>REB</w:t>
            </w:r>
            <w:r w:rsidRPr="001F79A5">
              <w:rPr>
                <w:rFonts w:ascii="Arial" w:eastAsia="Times New Roman" w:hAnsi="Arial" w:cs="Arial"/>
                <w:color w:val="000000"/>
                <w:kern w:val="0"/>
                <w:sz w:val="20"/>
                <w:szCs w:val="20"/>
                <w14:ligatures w14:val="none"/>
              </w:rPr>
              <w:t xml:space="preserve"> decision to Principal Investigator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28FE9A" w14:textId="5FFC023C" w:rsidR="001F79A5" w:rsidRPr="001F79A5" w:rsidRDefault="00966EE4" w:rsidP="001F79A5">
            <w:pPr>
              <w:spacing w:after="20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1F79A5">
              <w:rPr>
                <w:rFonts w:ascii="Arial" w:eastAsia="Times New Roman" w:hAnsi="Arial" w:cs="Arial"/>
                <w:color w:val="000000"/>
                <w:kern w:val="0"/>
                <w:sz w:val="20"/>
                <w:szCs w:val="20"/>
                <w14:ligatures w14:val="none"/>
              </w:rPr>
              <w:t>IREB</w:t>
            </w:r>
            <w:r w:rsidR="001F79A5" w:rsidRPr="001F79A5">
              <w:rPr>
                <w:rFonts w:ascii="Arial" w:eastAsia="Times New Roman" w:hAnsi="Arial" w:cs="Arial"/>
                <w:color w:val="000000"/>
                <w:kern w:val="0"/>
                <w:sz w:val="20"/>
                <w:szCs w:val="20"/>
                <w14:ligatures w14:val="none"/>
              </w:rPr>
              <w:t xml:space="preserve"> Secretariat</w:t>
            </w:r>
          </w:p>
          <w:p w14:paraId="74BC3AC0"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p>
        </w:tc>
      </w:tr>
      <w:tr w:rsidR="001F79A5" w:rsidRPr="001F79A5" w14:paraId="3327FBE0" w14:textId="77777777" w:rsidTr="001F79A5">
        <w:trPr>
          <w:trHeight w:val="5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60129A" w14:textId="797FFFF5" w:rsidR="001F79A5" w:rsidRPr="001F79A5" w:rsidRDefault="001F79A5" w:rsidP="001F79A5">
            <w:pPr>
              <w:spacing w:after="200"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6. Filing of documents and update protocol file index and the protocol database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B64953" w14:textId="45FB79AA" w:rsidR="001F79A5" w:rsidRPr="001F79A5" w:rsidRDefault="00966EE4" w:rsidP="001F79A5">
            <w:pPr>
              <w:spacing w:after="20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1F79A5">
              <w:rPr>
                <w:rFonts w:ascii="Arial" w:eastAsia="Times New Roman" w:hAnsi="Arial" w:cs="Arial"/>
                <w:color w:val="000000"/>
                <w:kern w:val="0"/>
                <w:sz w:val="20"/>
                <w:szCs w:val="20"/>
                <w14:ligatures w14:val="none"/>
              </w:rPr>
              <w:t>IREB</w:t>
            </w:r>
            <w:r w:rsidR="001F79A5" w:rsidRPr="001F79A5">
              <w:rPr>
                <w:rFonts w:ascii="Arial" w:eastAsia="Times New Roman" w:hAnsi="Arial" w:cs="Arial"/>
                <w:color w:val="000000"/>
                <w:kern w:val="0"/>
                <w:sz w:val="20"/>
                <w:szCs w:val="20"/>
                <w14:ligatures w14:val="none"/>
              </w:rPr>
              <w:t xml:space="preserve"> Secretariat</w:t>
            </w:r>
          </w:p>
        </w:tc>
      </w:tr>
    </w:tbl>
    <w:p w14:paraId="1BA3773D" w14:textId="77777777" w:rsidR="001F79A5" w:rsidRDefault="001F79A5" w:rsidP="001F79A5">
      <w:pPr>
        <w:spacing w:after="200" w:line="240" w:lineRule="auto"/>
        <w:jc w:val="both"/>
        <w:textAlignment w:val="baseline"/>
        <w:rPr>
          <w:rFonts w:ascii="Arial" w:eastAsia="Times New Roman" w:hAnsi="Arial" w:cs="Arial"/>
          <w:b/>
          <w:bCs/>
          <w:color w:val="000000"/>
          <w:kern w:val="0"/>
          <w:sz w:val="20"/>
          <w:szCs w:val="20"/>
          <w14:ligatures w14:val="none"/>
        </w:rPr>
      </w:pPr>
    </w:p>
    <w:p w14:paraId="1FF68AA2" w14:textId="07CE97D5" w:rsidR="001F79A5" w:rsidRPr="001F79A5" w:rsidRDefault="001F79A5" w:rsidP="001F79A5">
      <w:pPr>
        <w:numPr>
          <w:ilvl w:val="0"/>
          <w:numId w:val="5"/>
        </w:numPr>
        <w:spacing w:after="200" w:line="240" w:lineRule="auto"/>
        <w:jc w:val="both"/>
        <w:textAlignment w:val="baseline"/>
        <w:rPr>
          <w:rFonts w:ascii="Arial" w:eastAsia="Times New Roman" w:hAnsi="Arial" w:cs="Arial"/>
          <w:b/>
          <w:bCs/>
          <w:color w:val="000000"/>
          <w:kern w:val="0"/>
          <w:sz w:val="20"/>
          <w:szCs w:val="20"/>
          <w14:ligatures w14:val="none"/>
        </w:rPr>
      </w:pPr>
      <w:r w:rsidRPr="001F79A5">
        <w:rPr>
          <w:rFonts w:ascii="Arial" w:eastAsia="Times New Roman" w:hAnsi="Arial" w:cs="Arial"/>
          <w:b/>
          <w:bCs/>
          <w:color w:val="000000"/>
          <w:kern w:val="0"/>
          <w:sz w:val="20"/>
          <w:szCs w:val="20"/>
          <w14:ligatures w14:val="none"/>
        </w:rPr>
        <w:t>Description of Procedures</w:t>
      </w:r>
    </w:p>
    <w:p w14:paraId="50311C8D" w14:textId="77777777" w:rsidR="001F79A5" w:rsidRPr="001F79A5" w:rsidRDefault="001F79A5" w:rsidP="001F79A5">
      <w:pPr>
        <w:spacing w:after="200"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b/>
          <w:bCs/>
          <w:color w:val="000000"/>
          <w:kern w:val="0"/>
          <w:sz w:val="20"/>
          <w:szCs w:val="20"/>
          <w14:ligatures w14:val="none"/>
        </w:rPr>
        <w:t>5.1. Receive the protocol amendment package and check its completeness</w:t>
      </w:r>
    </w:p>
    <w:p w14:paraId="072133CE" w14:textId="10008622" w:rsidR="001F79A5" w:rsidRPr="001F79A5" w:rsidRDefault="001F79A5" w:rsidP="001F79A5">
      <w:pPr>
        <w:spacing w:after="200"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 xml:space="preserve">5.1.1.  The </w:t>
      </w:r>
      <w:r w:rsidR="00966EE4">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1F79A5">
        <w:rPr>
          <w:rFonts w:ascii="Arial" w:eastAsia="Times New Roman" w:hAnsi="Arial" w:cs="Arial"/>
          <w:color w:val="000000"/>
          <w:kern w:val="0"/>
          <w:sz w:val="20"/>
          <w:szCs w:val="20"/>
          <w14:ligatures w14:val="none"/>
        </w:rPr>
        <w:t xml:space="preserve"> should properly information the Principal Investigator to submit an application for amendment whenever there is any change regarding the composition of the study team, the study site, the protocol and related documents that it previously approved using the Protocol Amendment Submission Form.</w:t>
      </w:r>
    </w:p>
    <w:p w14:paraId="1FCD0C80" w14:textId="1D997D96" w:rsidR="001F79A5" w:rsidRPr="001F79A5" w:rsidRDefault="001F79A5" w:rsidP="001F79A5">
      <w:pPr>
        <w:spacing w:after="200"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 xml:space="preserve">5.1.2 The </w:t>
      </w:r>
      <w:r w:rsidR="00966EE4">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1F79A5">
        <w:rPr>
          <w:rFonts w:ascii="Arial" w:eastAsia="Times New Roman" w:hAnsi="Arial" w:cs="Arial"/>
          <w:color w:val="000000"/>
          <w:kern w:val="0"/>
          <w:sz w:val="20"/>
          <w:szCs w:val="20"/>
          <w14:ligatures w14:val="none"/>
        </w:rPr>
        <w:t xml:space="preserve"> checks the completeness of the protocol amendment package submitted by the Principal Investigator. </w:t>
      </w:r>
      <w:r w:rsidR="00966EE4">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1F79A5">
        <w:rPr>
          <w:rFonts w:ascii="Arial" w:eastAsia="Times New Roman" w:hAnsi="Arial" w:cs="Arial"/>
          <w:color w:val="000000"/>
          <w:kern w:val="0"/>
          <w:sz w:val="20"/>
          <w:szCs w:val="20"/>
          <w14:ligatures w14:val="none"/>
        </w:rPr>
        <w:t xml:space="preserve"> Secretariat also verifies whether the protocol the Protocol Code No. and forms used are correct.</w:t>
      </w:r>
    </w:p>
    <w:p w14:paraId="186559DA" w14:textId="48EE58A6" w:rsidR="001F79A5" w:rsidRPr="001F79A5" w:rsidRDefault="001F79A5" w:rsidP="001F79A5">
      <w:pPr>
        <w:spacing w:after="200"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 xml:space="preserve">5.1.3. The </w:t>
      </w:r>
      <w:r w:rsidR="00966EE4">
        <w:rPr>
          <w:rFonts w:ascii="Arial" w:eastAsia="Times New Roman" w:hAnsi="Arial" w:cs="Arial"/>
          <w:color w:val="000000"/>
          <w:kern w:val="0"/>
          <w:sz w:val="20"/>
          <w:szCs w:val="20"/>
          <w14:ligatures w14:val="none"/>
        </w:rPr>
        <w:t>IREB</w:t>
      </w:r>
      <w:r w:rsidRPr="001F79A5">
        <w:rPr>
          <w:rFonts w:ascii="Arial" w:eastAsia="Times New Roman" w:hAnsi="Arial" w:cs="Arial"/>
          <w:color w:val="000000"/>
          <w:kern w:val="0"/>
          <w:sz w:val="20"/>
          <w:szCs w:val="20"/>
          <w14:ligatures w14:val="none"/>
        </w:rPr>
        <w:t xml:space="preserve"> Staff Records the submission in the protocol database.</w:t>
      </w:r>
    </w:p>
    <w:p w14:paraId="0334C163" w14:textId="77777777" w:rsidR="001F79A5" w:rsidRPr="001F79A5" w:rsidRDefault="001F79A5" w:rsidP="001F79A5">
      <w:pPr>
        <w:spacing w:after="200"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b/>
          <w:bCs/>
          <w:color w:val="000000"/>
          <w:kern w:val="0"/>
          <w:sz w:val="20"/>
          <w:szCs w:val="20"/>
          <w14:ligatures w14:val="none"/>
        </w:rPr>
        <w:t>5.2.  Determine the type of review and identify the primary reviewer</w:t>
      </w:r>
    </w:p>
    <w:p w14:paraId="19EBA77E" w14:textId="121F00D2" w:rsidR="001F79A5" w:rsidRPr="001F79A5" w:rsidRDefault="001F79A5" w:rsidP="001F79A5">
      <w:pPr>
        <w:spacing w:after="200"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 xml:space="preserve">5.2.1. The </w:t>
      </w:r>
      <w:r w:rsidR="00966EE4">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1F79A5">
        <w:rPr>
          <w:rFonts w:ascii="Arial" w:eastAsia="Times New Roman" w:hAnsi="Arial" w:cs="Arial"/>
          <w:color w:val="000000"/>
          <w:kern w:val="0"/>
          <w:sz w:val="20"/>
          <w:szCs w:val="20"/>
          <w14:ligatures w14:val="none"/>
        </w:rPr>
        <w:t xml:space="preserve"> Secretariat reviews documents to determine whether an amendment is major or minor.</w:t>
      </w:r>
    </w:p>
    <w:p w14:paraId="00854CEB" w14:textId="21985400" w:rsidR="001F79A5" w:rsidRPr="001F79A5" w:rsidRDefault="001F79A5" w:rsidP="001F79A5">
      <w:pPr>
        <w:spacing w:after="200"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5.2.2 Major protocol amendments: Increase risk to study participants and require full board review. This includes but are not limited to the following:</w:t>
      </w:r>
    </w:p>
    <w:p w14:paraId="14E48A12" w14:textId="77777777" w:rsidR="001F79A5" w:rsidRPr="001F79A5" w:rsidRDefault="001F79A5" w:rsidP="001F79A5">
      <w:pPr>
        <w:numPr>
          <w:ilvl w:val="0"/>
          <w:numId w:val="6"/>
        </w:numPr>
        <w:spacing w:after="0" w:line="240" w:lineRule="auto"/>
        <w:ind w:left="1494"/>
        <w:jc w:val="both"/>
        <w:textAlignment w:val="baseline"/>
        <w:rPr>
          <w:rFonts w:ascii="Arial" w:eastAsia="Times New Roman" w:hAnsi="Arial" w:cs="Arial"/>
          <w:color w:val="000000"/>
          <w:kern w:val="0"/>
          <w:sz w:val="20"/>
          <w:szCs w:val="20"/>
          <w14:ligatures w14:val="none"/>
        </w:rPr>
      </w:pPr>
      <w:r w:rsidRPr="001F79A5">
        <w:rPr>
          <w:rFonts w:ascii="Arial" w:eastAsia="Times New Roman" w:hAnsi="Arial" w:cs="Arial"/>
          <w:color w:val="000000"/>
          <w:kern w:val="0"/>
          <w:sz w:val="20"/>
          <w:szCs w:val="20"/>
          <w14:ligatures w14:val="none"/>
        </w:rPr>
        <w:lastRenderedPageBreak/>
        <w:t>Any changes in inclusion/exclusion criteria</w:t>
      </w:r>
    </w:p>
    <w:p w14:paraId="1E919EF2" w14:textId="77777777" w:rsidR="001F79A5" w:rsidRPr="001F79A5" w:rsidRDefault="001F79A5" w:rsidP="001F79A5">
      <w:pPr>
        <w:numPr>
          <w:ilvl w:val="0"/>
          <w:numId w:val="6"/>
        </w:numPr>
        <w:spacing w:after="0" w:line="240" w:lineRule="auto"/>
        <w:ind w:left="1494"/>
        <w:jc w:val="both"/>
        <w:textAlignment w:val="baseline"/>
        <w:rPr>
          <w:rFonts w:ascii="Arial" w:eastAsia="Times New Roman" w:hAnsi="Arial" w:cs="Arial"/>
          <w:color w:val="000000"/>
          <w:kern w:val="0"/>
          <w:sz w:val="20"/>
          <w:szCs w:val="20"/>
          <w14:ligatures w14:val="none"/>
        </w:rPr>
      </w:pPr>
      <w:r w:rsidRPr="001F79A5">
        <w:rPr>
          <w:rFonts w:ascii="Arial" w:eastAsia="Times New Roman" w:hAnsi="Arial" w:cs="Arial"/>
          <w:color w:val="000000"/>
          <w:kern w:val="0"/>
          <w:sz w:val="20"/>
          <w:szCs w:val="20"/>
          <w14:ligatures w14:val="none"/>
        </w:rPr>
        <w:t>Change in study design</w:t>
      </w:r>
    </w:p>
    <w:p w14:paraId="538B770D" w14:textId="4482D992" w:rsidR="001F79A5" w:rsidRPr="001F79A5" w:rsidRDefault="001F79A5" w:rsidP="001F79A5">
      <w:pPr>
        <w:numPr>
          <w:ilvl w:val="0"/>
          <w:numId w:val="6"/>
        </w:numPr>
        <w:spacing w:after="0" w:line="240" w:lineRule="auto"/>
        <w:ind w:left="1494"/>
        <w:jc w:val="both"/>
        <w:textAlignment w:val="baseline"/>
        <w:rPr>
          <w:rFonts w:ascii="Arial" w:eastAsia="Times New Roman" w:hAnsi="Arial" w:cs="Arial"/>
          <w:color w:val="000000"/>
          <w:kern w:val="0"/>
          <w:sz w:val="20"/>
          <w:szCs w:val="20"/>
          <w14:ligatures w14:val="none"/>
        </w:rPr>
      </w:pPr>
      <w:r w:rsidRPr="001F79A5">
        <w:rPr>
          <w:rFonts w:ascii="Arial" w:eastAsia="Times New Roman" w:hAnsi="Arial" w:cs="Arial"/>
          <w:color w:val="000000"/>
          <w:kern w:val="0"/>
          <w:sz w:val="20"/>
          <w:szCs w:val="20"/>
          <w14:ligatures w14:val="none"/>
        </w:rPr>
        <w:t>Significanc</w:t>
      </w:r>
      <w:r>
        <w:rPr>
          <w:rFonts w:ascii="Arial" w:eastAsia="Times New Roman" w:hAnsi="Arial" w:cs="Arial"/>
          <w:color w:val="000000"/>
          <w:kern w:val="0"/>
          <w:sz w:val="20"/>
          <w:szCs w:val="20"/>
          <w14:ligatures w14:val="none"/>
        </w:rPr>
        <w:t>e</w:t>
      </w:r>
      <w:r w:rsidRPr="001F79A5">
        <w:rPr>
          <w:rFonts w:ascii="Arial" w:eastAsia="Times New Roman" w:hAnsi="Arial" w:cs="Arial"/>
          <w:color w:val="000000"/>
          <w:kern w:val="0"/>
          <w:sz w:val="20"/>
          <w:szCs w:val="20"/>
          <w14:ligatures w14:val="none"/>
        </w:rPr>
        <w:t xml:space="preserve"> </w:t>
      </w:r>
      <w:proofErr w:type="gramStart"/>
      <w:r w:rsidRPr="001F79A5">
        <w:rPr>
          <w:rFonts w:ascii="Arial" w:eastAsia="Times New Roman" w:hAnsi="Arial" w:cs="Arial"/>
          <w:color w:val="000000"/>
          <w:kern w:val="0"/>
          <w:sz w:val="20"/>
          <w:szCs w:val="20"/>
          <w14:ligatures w14:val="none"/>
        </w:rPr>
        <w:t>change</w:t>
      </w:r>
      <w:proofErr w:type="gramEnd"/>
      <w:r w:rsidRPr="001F79A5">
        <w:rPr>
          <w:rFonts w:ascii="Arial" w:eastAsia="Times New Roman" w:hAnsi="Arial" w:cs="Arial"/>
          <w:color w:val="000000"/>
          <w:kern w:val="0"/>
          <w:sz w:val="20"/>
          <w:szCs w:val="20"/>
          <w14:ligatures w14:val="none"/>
        </w:rPr>
        <w:t xml:space="preserve"> in the or increased of subjects</w:t>
      </w:r>
    </w:p>
    <w:p w14:paraId="28631AB5" w14:textId="77777777" w:rsidR="001F79A5" w:rsidRPr="001F79A5" w:rsidRDefault="001F79A5" w:rsidP="001F79A5">
      <w:pPr>
        <w:numPr>
          <w:ilvl w:val="0"/>
          <w:numId w:val="6"/>
        </w:numPr>
        <w:spacing w:after="0" w:line="240" w:lineRule="auto"/>
        <w:ind w:left="1494"/>
        <w:jc w:val="both"/>
        <w:textAlignment w:val="baseline"/>
        <w:rPr>
          <w:rFonts w:ascii="Arial" w:eastAsia="Times New Roman" w:hAnsi="Arial" w:cs="Arial"/>
          <w:color w:val="000000"/>
          <w:kern w:val="0"/>
          <w:sz w:val="20"/>
          <w:szCs w:val="20"/>
          <w14:ligatures w14:val="none"/>
        </w:rPr>
      </w:pPr>
      <w:r w:rsidRPr="001F79A5">
        <w:rPr>
          <w:rFonts w:ascii="Arial" w:eastAsia="Times New Roman" w:hAnsi="Arial" w:cs="Arial"/>
          <w:color w:val="000000"/>
          <w:kern w:val="0"/>
          <w:sz w:val="20"/>
          <w:szCs w:val="20"/>
          <w14:ligatures w14:val="none"/>
        </w:rPr>
        <w:t>Any other changes that will entail more than minimal risk.</w:t>
      </w:r>
    </w:p>
    <w:p w14:paraId="7D045FFA"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p>
    <w:p w14:paraId="2BE2EBF0" w14:textId="77777777" w:rsidR="001F79A5" w:rsidRPr="001F79A5" w:rsidRDefault="001F79A5" w:rsidP="001F79A5">
      <w:pPr>
        <w:spacing w:after="200" w:line="240" w:lineRule="auto"/>
        <w:ind w:left="142"/>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5.2.3. Minor protocol amendments: those which are unlikely to compromise the integrity of the research or the welfare and rights of the participants and present no new ethical issues; and changes that are administrative in nature can be expedited.</w:t>
      </w:r>
    </w:p>
    <w:p w14:paraId="3B82223E" w14:textId="6FD823B2" w:rsidR="001F79A5" w:rsidRPr="001F79A5" w:rsidRDefault="001F79A5" w:rsidP="001F79A5">
      <w:pPr>
        <w:spacing w:after="200" w:line="240" w:lineRule="auto"/>
        <w:ind w:left="142"/>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5.2.4. The</w:t>
      </w:r>
      <w:r w:rsidR="00966EE4">
        <w:rPr>
          <w:rFonts w:ascii="Arial" w:eastAsia="Times New Roman" w:hAnsi="Arial" w:cs="Arial"/>
          <w:color w:val="000000"/>
          <w:kern w:val="0"/>
          <w:sz w:val="20"/>
          <w:szCs w:val="20"/>
          <w14:ligatures w14:val="none"/>
        </w:rPr>
        <w:t xml:space="preserve"> ISU-</w:t>
      </w:r>
      <w:r>
        <w:rPr>
          <w:rFonts w:ascii="Arial" w:eastAsia="Times New Roman" w:hAnsi="Arial" w:cs="Arial"/>
          <w:color w:val="000000"/>
          <w:kern w:val="0"/>
          <w:sz w:val="20"/>
          <w:szCs w:val="20"/>
          <w14:ligatures w14:val="none"/>
        </w:rPr>
        <w:t>IREB</w:t>
      </w:r>
      <w:r w:rsidRPr="001F79A5">
        <w:rPr>
          <w:rFonts w:ascii="Arial" w:eastAsia="Times New Roman" w:hAnsi="Arial" w:cs="Arial"/>
          <w:color w:val="000000"/>
          <w:kern w:val="0"/>
          <w:sz w:val="20"/>
          <w:szCs w:val="20"/>
          <w14:ligatures w14:val="none"/>
        </w:rPr>
        <w:t xml:space="preserve"> Staff identifies the Primary Reviewers who did the initial review and verifies the </w:t>
      </w:r>
      <w:r w:rsidR="00966EE4">
        <w:rPr>
          <w:rFonts w:ascii="Arial" w:eastAsia="Times New Roman" w:hAnsi="Arial" w:cs="Arial"/>
          <w:color w:val="000000"/>
          <w:kern w:val="0"/>
          <w:sz w:val="20"/>
          <w:szCs w:val="20"/>
          <w14:ligatures w14:val="none"/>
        </w:rPr>
        <w:t>IREB</w:t>
      </w:r>
      <w:r w:rsidRPr="001F79A5">
        <w:rPr>
          <w:rFonts w:ascii="Arial" w:eastAsia="Times New Roman" w:hAnsi="Arial" w:cs="Arial"/>
          <w:color w:val="000000"/>
          <w:kern w:val="0"/>
          <w:sz w:val="20"/>
          <w:szCs w:val="20"/>
          <w14:ligatures w14:val="none"/>
        </w:rPr>
        <w:t xml:space="preserve"> approval of the initial protocol submission.</w:t>
      </w:r>
    </w:p>
    <w:p w14:paraId="0A686604" w14:textId="7FA62F6A" w:rsidR="001F79A5" w:rsidRPr="001F79A5" w:rsidRDefault="001F79A5" w:rsidP="001F79A5">
      <w:pPr>
        <w:spacing w:after="200" w:line="240" w:lineRule="auto"/>
        <w:ind w:left="142"/>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 xml:space="preserve">5.2.5. If primary reviewers are not available to do the review, </w:t>
      </w:r>
      <w:r w:rsidR="00966EE4">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1F79A5">
        <w:rPr>
          <w:rFonts w:ascii="Arial" w:eastAsia="Times New Roman" w:hAnsi="Arial" w:cs="Arial"/>
          <w:color w:val="000000"/>
          <w:kern w:val="0"/>
          <w:sz w:val="20"/>
          <w:szCs w:val="20"/>
          <w14:ligatures w14:val="none"/>
        </w:rPr>
        <w:t xml:space="preserve"> Chairperson and/or member-secretary do the review provided they do not have Conflict of Interest (COI). </w:t>
      </w:r>
      <w:proofErr w:type="gramStart"/>
      <w:r w:rsidRPr="001F79A5">
        <w:rPr>
          <w:rFonts w:ascii="Arial" w:eastAsia="Times New Roman" w:hAnsi="Arial" w:cs="Arial"/>
          <w:color w:val="000000"/>
          <w:kern w:val="0"/>
          <w:sz w:val="20"/>
          <w:szCs w:val="20"/>
          <w14:ligatures w14:val="none"/>
        </w:rPr>
        <w:t>Otherwise</w:t>
      </w:r>
      <w:proofErr w:type="gramEnd"/>
      <w:r w:rsidRPr="001F79A5">
        <w:rPr>
          <w:rFonts w:ascii="Arial" w:eastAsia="Times New Roman" w:hAnsi="Arial" w:cs="Arial"/>
          <w:color w:val="000000"/>
          <w:kern w:val="0"/>
          <w:sz w:val="20"/>
          <w:szCs w:val="20"/>
          <w14:ligatures w14:val="none"/>
        </w:rPr>
        <w:t xml:space="preserve"> the </w:t>
      </w:r>
      <w:r w:rsidR="00966EE4">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1F79A5">
        <w:rPr>
          <w:rFonts w:ascii="Arial" w:eastAsia="Times New Roman" w:hAnsi="Arial" w:cs="Arial"/>
          <w:color w:val="000000"/>
          <w:kern w:val="0"/>
          <w:sz w:val="20"/>
          <w:szCs w:val="20"/>
          <w14:ligatures w14:val="none"/>
        </w:rPr>
        <w:t xml:space="preserve"> Chairperson designates qualified members to do the review.</w:t>
      </w:r>
    </w:p>
    <w:p w14:paraId="621E517C" w14:textId="77777777" w:rsidR="001F79A5" w:rsidRPr="001F79A5" w:rsidRDefault="001F79A5" w:rsidP="001F79A5">
      <w:pPr>
        <w:spacing w:after="200"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b/>
          <w:bCs/>
          <w:color w:val="000000"/>
          <w:kern w:val="0"/>
          <w:sz w:val="20"/>
          <w:szCs w:val="20"/>
          <w14:ligatures w14:val="none"/>
        </w:rPr>
        <w:t>5.3. Forward amendment package to primary reviewers</w:t>
      </w:r>
    </w:p>
    <w:p w14:paraId="4028FE6E" w14:textId="76AB7B61" w:rsidR="001F79A5" w:rsidRPr="001F79A5" w:rsidRDefault="001F79A5" w:rsidP="001F79A5">
      <w:pPr>
        <w:spacing w:after="200" w:line="240" w:lineRule="auto"/>
        <w:ind w:left="270"/>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 xml:space="preserve">5.3.1. The </w:t>
      </w:r>
      <w:r w:rsidR="00966EE4">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1F79A5">
        <w:rPr>
          <w:rFonts w:ascii="Arial" w:eastAsia="Times New Roman" w:hAnsi="Arial" w:cs="Arial"/>
          <w:color w:val="000000"/>
          <w:kern w:val="0"/>
          <w:sz w:val="20"/>
          <w:szCs w:val="20"/>
          <w14:ligatures w14:val="none"/>
        </w:rPr>
        <w:t xml:space="preserve"> Secretariat prepares protocol amendments package, photocopies relevant documents of previous review/s of the protocol that will provide the Primary Reviewers with background information that will facilitate the assessment of the proposed amendment/s.</w:t>
      </w:r>
    </w:p>
    <w:p w14:paraId="7FB58984" w14:textId="7BF54E9E" w:rsidR="001F79A5" w:rsidRPr="001F79A5" w:rsidRDefault="001F79A5" w:rsidP="001F79A5">
      <w:pPr>
        <w:spacing w:after="200" w:line="240" w:lineRule="auto"/>
        <w:ind w:left="270"/>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5.3.</w:t>
      </w:r>
      <w:proofErr w:type="gramStart"/>
      <w:r w:rsidRPr="001F79A5">
        <w:rPr>
          <w:rFonts w:ascii="Arial" w:eastAsia="Times New Roman" w:hAnsi="Arial" w:cs="Arial"/>
          <w:color w:val="000000"/>
          <w:kern w:val="0"/>
          <w:sz w:val="20"/>
          <w:szCs w:val="20"/>
          <w14:ligatures w14:val="none"/>
        </w:rPr>
        <w:t>2.The</w:t>
      </w:r>
      <w:proofErr w:type="gramEnd"/>
      <w:r w:rsidRPr="001F79A5">
        <w:rPr>
          <w:rFonts w:ascii="Arial" w:eastAsia="Times New Roman" w:hAnsi="Arial" w:cs="Arial"/>
          <w:color w:val="000000"/>
          <w:kern w:val="0"/>
          <w:sz w:val="20"/>
          <w:szCs w:val="20"/>
          <w14:ligatures w14:val="none"/>
        </w:rPr>
        <w:t xml:space="preserve"> primary Reviewers should go to the </w:t>
      </w:r>
      <w:r w:rsidR="00966EE4">
        <w:rPr>
          <w:rFonts w:ascii="Arial" w:eastAsia="Times New Roman" w:hAnsi="Arial" w:cs="Arial"/>
          <w:color w:val="000000"/>
          <w:kern w:val="0"/>
          <w:sz w:val="20"/>
          <w:szCs w:val="20"/>
          <w14:ligatures w14:val="none"/>
        </w:rPr>
        <w:t>IREB</w:t>
      </w:r>
      <w:r w:rsidRPr="001F79A5">
        <w:rPr>
          <w:rFonts w:ascii="Arial" w:eastAsia="Times New Roman" w:hAnsi="Arial" w:cs="Arial"/>
          <w:color w:val="000000"/>
          <w:kern w:val="0"/>
          <w:sz w:val="20"/>
          <w:szCs w:val="20"/>
          <w14:ligatures w14:val="none"/>
        </w:rPr>
        <w:t xml:space="preserve"> office to review the pertinent documents in the protocol file and determine whether the proposed changes in the protocol will cause a change in the risk-benefit ratio of the approved protocol.</w:t>
      </w:r>
    </w:p>
    <w:p w14:paraId="726978B3" w14:textId="73259FD4" w:rsidR="001F79A5" w:rsidRPr="001F79A5" w:rsidRDefault="001F79A5" w:rsidP="001F79A5">
      <w:pPr>
        <w:spacing w:after="200" w:line="240" w:lineRule="auto"/>
        <w:ind w:left="270"/>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 xml:space="preserve">5.3.3. </w:t>
      </w:r>
      <w:r>
        <w:rPr>
          <w:rFonts w:ascii="Arial" w:eastAsia="Times New Roman" w:hAnsi="Arial" w:cs="Arial"/>
          <w:color w:val="000000"/>
          <w:kern w:val="0"/>
          <w:sz w:val="20"/>
          <w:szCs w:val="20"/>
          <w14:ligatures w14:val="none"/>
        </w:rPr>
        <w:t>I</w:t>
      </w:r>
      <w:r w:rsidR="00966EE4">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REB</w:t>
      </w:r>
      <w:r w:rsidRPr="001F79A5">
        <w:rPr>
          <w:rFonts w:ascii="Arial" w:eastAsia="Times New Roman" w:hAnsi="Arial" w:cs="Arial"/>
          <w:color w:val="000000"/>
          <w:kern w:val="0"/>
          <w:sz w:val="20"/>
          <w:szCs w:val="20"/>
          <w14:ligatures w14:val="none"/>
        </w:rPr>
        <w:t xml:space="preserve"> staff records the protocol amendment package and relevant documents and previous review/s with the Notice of Review to the Primary Reviewer/s at least 10 days before the full committee meeting.</w:t>
      </w:r>
    </w:p>
    <w:p w14:paraId="53484CA8" w14:textId="7C51A96C" w:rsidR="001F79A5" w:rsidRPr="001F79A5" w:rsidRDefault="001F79A5" w:rsidP="001F79A5">
      <w:pPr>
        <w:spacing w:after="200" w:line="240" w:lineRule="auto"/>
        <w:ind w:left="270"/>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 xml:space="preserve">5.3.4. The Primary Reviewer or his / her alternate reviews the amended documents and compares them with the previously </w:t>
      </w:r>
      <w:r w:rsidR="00966EE4">
        <w:rPr>
          <w:rFonts w:ascii="Arial" w:eastAsia="Times New Roman" w:hAnsi="Arial" w:cs="Arial"/>
          <w:color w:val="000000"/>
          <w:kern w:val="0"/>
          <w:sz w:val="20"/>
          <w:szCs w:val="20"/>
          <w14:ligatures w14:val="none"/>
        </w:rPr>
        <w:t>ISU-</w:t>
      </w:r>
      <w:r w:rsidR="003A70DC">
        <w:rPr>
          <w:rFonts w:ascii="Arial" w:eastAsia="Times New Roman" w:hAnsi="Arial" w:cs="Arial"/>
          <w:color w:val="000000"/>
          <w:kern w:val="0"/>
          <w:sz w:val="20"/>
          <w:szCs w:val="20"/>
          <w14:ligatures w14:val="none"/>
        </w:rPr>
        <w:t>IREB</w:t>
      </w:r>
      <w:r w:rsidRPr="001F79A5">
        <w:rPr>
          <w:rFonts w:ascii="Arial" w:eastAsia="Times New Roman" w:hAnsi="Arial" w:cs="Arial"/>
          <w:color w:val="000000"/>
          <w:kern w:val="0"/>
          <w:sz w:val="20"/>
          <w:szCs w:val="20"/>
          <w14:ligatures w14:val="none"/>
        </w:rPr>
        <w:t xml:space="preserve"> approved documents in the protocol file folder to asses if the proposed amendments/s would alter the risk/benefit ration and to make appropriate recommendations using the </w:t>
      </w:r>
      <w:r w:rsidR="00966EE4">
        <w:rPr>
          <w:rFonts w:ascii="Arial" w:eastAsia="Times New Roman" w:hAnsi="Arial" w:cs="Arial"/>
          <w:color w:val="000000"/>
          <w:kern w:val="0"/>
          <w:sz w:val="20"/>
          <w:szCs w:val="20"/>
          <w14:ligatures w14:val="none"/>
        </w:rPr>
        <w:t>ISU-</w:t>
      </w:r>
      <w:r w:rsidR="003A70DC">
        <w:rPr>
          <w:rFonts w:ascii="Arial" w:eastAsia="Times New Roman" w:hAnsi="Arial" w:cs="Arial"/>
          <w:color w:val="000000"/>
          <w:kern w:val="0"/>
          <w:sz w:val="20"/>
          <w:szCs w:val="20"/>
          <w14:ligatures w14:val="none"/>
        </w:rPr>
        <w:t>IREB</w:t>
      </w:r>
      <w:r w:rsidRPr="001F79A5">
        <w:rPr>
          <w:rFonts w:ascii="Arial" w:eastAsia="Times New Roman" w:hAnsi="Arial" w:cs="Arial"/>
          <w:color w:val="000000"/>
          <w:kern w:val="0"/>
          <w:sz w:val="20"/>
          <w:szCs w:val="20"/>
          <w14:ligatures w14:val="none"/>
        </w:rPr>
        <w:t xml:space="preserve"> part of Protocol Amendments submission Form.</w:t>
      </w:r>
    </w:p>
    <w:p w14:paraId="17B1BCF3" w14:textId="77777777" w:rsidR="001F79A5" w:rsidRPr="001F79A5" w:rsidRDefault="001F79A5" w:rsidP="001F79A5">
      <w:pPr>
        <w:spacing w:after="200" w:line="240" w:lineRule="auto"/>
        <w:ind w:left="270"/>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5.3.5. Major protocol amendments are reviewed by full board while minor protocol amendments are reviewed by expedited review by the Primary Reviewers/Chair/Member-Secretary.</w:t>
      </w:r>
    </w:p>
    <w:p w14:paraId="18AA69AE" w14:textId="474EAC28" w:rsidR="001F79A5" w:rsidRPr="001F79A5" w:rsidRDefault="001F79A5" w:rsidP="001F79A5">
      <w:pPr>
        <w:spacing w:after="200"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b/>
          <w:bCs/>
          <w:color w:val="000000"/>
          <w:kern w:val="0"/>
          <w:sz w:val="20"/>
          <w:szCs w:val="20"/>
          <w14:ligatures w14:val="none"/>
        </w:rPr>
        <w:t xml:space="preserve">5.4. Discuss major amendment or report the expedited review results to the </w:t>
      </w:r>
      <w:r w:rsidR="00966EE4">
        <w:rPr>
          <w:rFonts w:ascii="Arial" w:eastAsia="Times New Roman" w:hAnsi="Arial" w:cs="Arial"/>
          <w:b/>
          <w:bCs/>
          <w:color w:val="000000"/>
          <w:kern w:val="0"/>
          <w:sz w:val="20"/>
          <w:szCs w:val="20"/>
          <w14:ligatures w14:val="none"/>
        </w:rPr>
        <w:t>IREB</w:t>
      </w:r>
      <w:r w:rsidRPr="001F79A5">
        <w:rPr>
          <w:rFonts w:ascii="Arial" w:eastAsia="Times New Roman" w:hAnsi="Arial" w:cs="Arial"/>
          <w:b/>
          <w:bCs/>
          <w:color w:val="000000"/>
          <w:kern w:val="0"/>
          <w:sz w:val="20"/>
          <w:szCs w:val="20"/>
          <w14:ligatures w14:val="none"/>
        </w:rPr>
        <w:t xml:space="preserve"> during full board meeting</w:t>
      </w:r>
    </w:p>
    <w:p w14:paraId="5CA502EA" w14:textId="77777777" w:rsidR="001F79A5" w:rsidRPr="001F79A5" w:rsidRDefault="001F79A5" w:rsidP="001F79A5">
      <w:pPr>
        <w:spacing w:after="200"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ab/>
        <w:t>5.4.1. For Major Protocol Amendment</w:t>
      </w:r>
    </w:p>
    <w:p w14:paraId="416DA885" w14:textId="3F25E0CB" w:rsidR="001F79A5" w:rsidRPr="001F79A5" w:rsidRDefault="001F79A5" w:rsidP="001F79A5">
      <w:pPr>
        <w:spacing w:after="200"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ab/>
      </w:r>
      <w:r w:rsidRPr="001F79A5">
        <w:rPr>
          <w:rFonts w:ascii="Arial" w:eastAsia="Times New Roman" w:hAnsi="Arial" w:cs="Arial"/>
          <w:color w:val="000000"/>
          <w:kern w:val="0"/>
          <w:sz w:val="20"/>
          <w:szCs w:val="20"/>
          <w14:ligatures w14:val="none"/>
        </w:rPr>
        <w:tab/>
      </w:r>
      <w:r w:rsidRPr="001F79A5">
        <w:rPr>
          <w:rFonts w:ascii="Arial" w:eastAsia="Times New Roman" w:hAnsi="Arial" w:cs="Arial"/>
          <w:color w:val="000000"/>
          <w:kern w:val="0"/>
          <w:sz w:val="20"/>
          <w:szCs w:val="20"/>
          <w14:ligatures w14:val="none"/>
        </w:rPr>
        <w:tab/>
        <w:t xml:space="preserve">5.4.1.1. The Primary Reviewers or his/her alternate presents the results of the review to the </w:t>
      </w:r>
      <w:r w:rsidR="00966EE4">
        <w:rPr>
          <w:rFonts w:ascii="Arial" w:eastAsia="Times New Roman" w:hAnsi="Arial" w:cs="Arial"/>
          <w:color w:val="000000"/>
          <w:kern w:val="0"/>
          <w:sz w:val="20"/>
          <w:szCs w:val="20"/>
          <w14:ligatures w14:val="none"/>
        </w:rPr>
        <w:t>ISU-</w:t>
      </w:r>
      <w:r w:rsidR="003A70DC">
        <w:rPr>
          <w:rFonts w:ascii="Arial" w:eastAsia="Times New Roman" w:hAnsi="Arial" w:cs="Arial"/>
          <w:color w:val="000000"/>
          <w:kern w:val="0"/>
          <w:sz w:val="20"/>
          <w:szCs w:val="20"/>
          <w14:ligatures w14:val="none"/>
        </w:rPr>
        <w:t>IREB</w:t>
      </w:r>
      <w:r w:rsidRPr="001F79A5">
        <w:rPr>
          <w:rFonts w:ascii="Arial" w:eastAsia="Times New Roman" w:hAnsi="Arial" w:cs="Arial"/>
          <w:color w:val="000000"/>
          <w:kern w:val="0"/>
          <w:sz w:val="20"/>
          <w:szCs w:val="20"/>
          <w14:ligatures w14:val="none"/>
        </w:rPr>
        <w:t xml:space="preserve"> during the full committee meeting.</w:t>
      </w:r>
    </w:p>
    <w:p w14:paraId="26E6C42B" w14:textId="37D515B0" w:rsidR="001F79A5" w:rsidRPr="001F79A5" w:rsidRDefault="001F79A5" w:rsidP="001F79A5">
      <w:pPr>
        <w:spacing w:after="200"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ab/>
      </w:r>
      <w:r w:rsidRPr="001F79A5">
        <w:rPr>
          <w:rFonts w:ascii="Arial" w:eastAsia="Times New Roman" w:hAnsi="Arial" w:cs="Arial"/>
          <w:color w:val="000000"/>
          <w:kern w:val="0"/>
          <w:sz w:val="20"/>
          <w:szCs w:val="20"/>
          <w14:ligatures w14:val="none"/>
        </w:rPr>
        <w:tab/>
        <w:t xml:space="preserve">5.4.1.2. The </w:t>
      </w:r>
      <w:r w:rsidR="00966EE4">
        <w:rPr>
          <w:rFonts w:ascii="Arial" w:eastAsia="Times New Roman" w:hAnsi="Arial" w:cs="Arial"/>
          <w:color w:val="000000"/>
          <w:kern w:val="0"/>
          <w:sz w:val="20"/>
          <w:szCs w:val="20"/>
          <w14:ligatures w14:val="none"/>
        </w:rPr>
        <w:t>ISU-</w:t>
      </w:r>
      <w:r w:rsidR="003A70DC">
        <w:rPr>
          <w:rFonts w:ascii="Arial" w:eastAsia="Times New Roman" w:hAnsi="Arial" w:cs="Arial"/>
          <w:color w:val="000000"/>
          <w:kern w:val="0"/>
          <w:sz w:val="20"/>
          <w:szCs w:val="20"/>
          <w14:ligatures w14:val="none"/>
        </w:rPr>
        <w:t>IREB</w:t>
      </w:r>
      <w:r w:rsidRPr="001F79A5">
        <w:rPr>
          <w:rFonts w:ascii="Arial" w:eastAsia="Times New Roman" w:hAnsi="Arial" w:cs="Arial"/>
          <w:color w:val="000000"/>
          <w:kern w:val="0"/>
          <w:sz w:val="20"/>
          <w:szCs w:val="20"/>
          <w14:ligatures w14:val="none"/>
        </w:rPr>
        <w:t xml:space="preserve"> decides or explain further the amendment/s. The following are possible review decisions of the Board:</w:t>
      </w:r>
    </w:p>
    <w:p w14:paraId="7E0074E4" w14:textId="77777777" w:rsidR="001F79A5" w:rsidRPr="001F79A5" w:rsidRDefault="001F79A5" w:rsidP="001F79A5">
      <w:pPr>
        <w:spacing w:after="0"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ab/>
      </w:r>
      <w:r w:rsidRPr="001F79A5">
        <w:rPr>
          <w:rFonts w:ascii="Arial" w:eastAsia="Times New Roman" w:hAnsi="Arial" w:cs="Arial"/>
          <w:color w:val="000000"/>
          <w:kern w:val="0"/>
          <w:sz w:val="20"/>
          <w:szCs w:val="20"/>
          <w14:ligatures w14:val="none"/>
        </w:rPr>
        <w:tab/>
      </w:r>
      <w:r w:rsidRPr="001F79A5">
        <w:rPr>
          <w:rFonts w:ascii="Arial" w:eastAsia="Times New Roman" w:hAnsi="Arial" w:cs="Arial"/>
          <w:color w:val="000000"/>
          <w:kern w:val="0"/>
          <w:sz w:val="20"/>
          <w:szCs w:val="20"/>
          <w14:ligatures w14:val="none"/>
        </w:rPr>
        <w:tab/>
        <w:t>5.4.1.2.1 Approval</w:t>
      </w:r>
    </w:p>
    <w:p w14:paraId="729155C5" w14:textId="77777777" w:rsidR="001F79A5" w:rsidRPr="001F79A5" w:rsidRDefault="001F79A5" w:rsidP="001F79A5">
      <w:pPr>
        <w:spacing w:after="0"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ab/>
      </w:r>
      <w:r w:rsidRPr="001F79A5">
        <w:rPr>
          <w:rFonts w:ascii="Arial" w:eastAsia="Times New Roman" w:hAnsi="Arial" w:cs="Arial"/>
          <w:color w:val="000000"/>
          <w:kern w:val="0"/>
          <w:sz w:val="20"/>
          <w:szCs w:val="20"/>
          <w14:ligatures w14:val="none"/>
        </w:rPr>
        <w:tab/>
      </w:r>
      <w:r w:rsidRPr="001F79A5">
        <w:rPr>
          <w:rFonts w:ascii="Arial" w:eastAsia="Times New Roman" w:hAnsi="Arial" w:cs="Arial"/>
          <w:color w:val="000000"/>
          <w:kern w:val="0"/>
          <w:sz w:val="20"/>
          <w:szCs w:val="20"/>
          <w14:ligatures w14:val="none"/>
        </w:rPr>
        <w:tab/>
        <w:t>5.4.1.2.2 Recommend major changes to the protocol/informed consent form.</w:t>
      </w:r>
    </w:p>
    <w:p w14:paraId="4C946C03" w14:textId="77777777" w:rsidR="001F79A5" w:rsidRPr="001F79A5" w:rsidRDefault="001F79A5" w:rsidP="001F79A5">
      <w:pPr>
        <w:spacing w:after="0"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ab/>
      </w:r>
      <w:r w:rsidRPr="001F79A5">
        <w:rPr>
          <w:rFonts w:ascii="Arial" w:eastAsia="Times New Roman" w:hAnsi="Arial" w:cs="Arial"/>
          <w:color w:val="000000"/>
          <w:kern w:val="0"/>
          <w:sz w:val="20"/>
          <w:szCs w:val="20"/>
          <w14:ligatures w14:val="none"/>
        </w:rPr>
        <w:tab/>
      </w:r>
      <w:r w:rsidRPr="001F79A5">
        <w:rPr>
          <w:rFonts w:ascii="Arial" w:eastAsia="Times New Roman" w:hAnsi="Arial" w:cs="Arial"/>
          <w:color w:val="000000"/>
          <w:kern w:val="0"/>
          <w:sz w:val="20"/>
          <w:szCs w:val="20"/>
          <w14:ligatures w14:val="none"/>
        </w:rPr>
        <w:tab/>
        <w:t>5.4.1.2.3 Recommend minor changes to the protocol/informed consent form</w:t>
      </w:r>
    </w:p>
    <w:p w14:paraId="75009C42" w14:textId="77777777" w:rsidR="001F79A5" w:rsidRPr="001F79A5" w:rsidRDefault="001F79A5" w:rsidP="001F79A5">
      <w:pPr>
        <w:spacing w:after="0"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ab/>
      </w:r>
      <w:r w:rsidRPr="001F79A5">
        <w:rPr>
          <w:rFonts w:ascii="Arial" w:eastAsia="Times New Roman" w:hAnsi="Arial" w:cs="Arial"/>
          <w:color w:val="000000"/>
          <w:kern w:val="0"/>
          <w:sz w:val="20"/>
          <w:szCs w:val="20"/>
          <w14:ligatures w14:val="none"/>
        </w:rPr>
        <w:tab/>
      </w:r>
      <w:r w:rsidRPr="001F79A5">
        <w:rPr>
          <w:rFonts w:ascii="Arial" w:eastAsia="Times New Roman" w:hAnsi="Arial" w:cs="Arial"/>
          <w:color w:val="000000"/>
          <w:kern w:val="0"/>
          <w:sz w:val="20"/>
          <w:szCs w:val="20"/>
          <w14:ligatures w14:val="none"/>
        </w:rPr>
        <w:tab/>
        <w:t>5.4.1.2.4 Disapproval</w:t>
      </w:r>
    </w:p>
    <w:p w14:paraId="337782C5" w14:textId="77777777" w:rsidR="001F79A5" w:rsidRPr="001F79A5" w:rsidRDefault="001F79A5" w:rsidP="001F79A5">
      <w:pPr>
        <w:spacing w:after="200"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   </w:t>
      </w:r>
    </w:p>
    <w:p w14:paraId="0AE07D89" w14:textId="77777777" w:rsidR="001F79A5" w:rsidRPr="001F79A5" w:rsidRDefault="001F79A5" w:rsidP="001F79A5">
      <w:pPr>
        <w:spacing w:after="200"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5.4.2. For Minor Protocol Amendment</w:t>
      </w:r>
    </w:p>
    <w:p w14:paraId="613CAC90" w14:textId="43C45647" w:rsidR="001F79A5" w:rsidRPr="001F79A5" w:rsidRDefault="001F79A5" w:rsidP="001F79A5">
      <w:pPr>
        <w:spacing w:after="200"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ab/>
      </w:r>
      <w:r w:rsidRPr="001F79A5">
        <w:rPr>
          <w:rFonts w:ascii="Arial" w:eastAsia="Times New Roman" w:hAnsi="Arial" w:cs="Arial"/>
          <w:color w:val="000000"/>
          <w:kern w:val="0"/>
          <w:sz w:val="20"/>
          <w:szCs w:val="20"/>
          <w14:ligatures w14:val="none"/>
        </w:rPr>
        <w:tab/>
      </w:r>
      <w:r w:rsidRPr="001F79A5">
        <w:rPr>
          <w:rFonts w:ascii="Arial" w:eastAsia="Times New Roman" w:hAnsi="Arial" w:cs="Arial"/>
          <w:color w:val="000000"/>
          <w:kern w:val="0"/>
          <w:sz w:val="20"/>
          <w:szCs w:val="20"/>
          <w14:ligatures w14:val="none"/>
        </w:rPr>
        <w:tab/>
        <w:t xml:space="preserve">5.4.2.1. The Primary Reviewer or his/her alternate submits the results of the review using the </w:t>
      </w:r>
      <w:r w:rsidR="00966EE4">
        <w:rPr>
          <w:rFonts w:ascii="Arial" w:eastAsia="Times New Roman" w:hAnsi="Arial" w:cs="Arial"/>
          <w:color w:val="000000"/>
          <w:kern w:val="0"/>
          <w:sz w:val="20"/>
          <w:szCs w:val="20"/>
          <w14:ligatures w14:val="none"/>
        </w:rPr>
        <w:t>IREB</w:t>
      </w:r>
      <w:r w:rsidRPr="001F79A5">
        <w:rPr>
          <w:rFonts w:ascii="Arial" w:eastAsia="Times New Roman" w:hAnsi="Arial" w:cs="Arial"/>
          <w:color w:val="000000"/>
          <w:kern w:val="0"/>
          <w:sz w:val="20"/>
          <w:szCs w:val="20"/>
          <w14:ligatures w14:val="none"/>
        </w:rPr>
        <w:t>-portion of the Application Form for Amendment.</w:t>
      </w:r>
    </w:p>
    <w:p w14:paraId="6FB4E833" w14:textId="6679E4BF" w:rsidR="001F79A5" w:rsidRPr="001F79A5" w:rsidRDefault="001F79A5" w:rsidP="001F79A5">
      <w:pPr>
        <w:spacing w:after="200"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ab/>
      </w:r>
      <w:r w:rsidRPr="001F79A5">
        <w:rPr>
          <w:rFonts w:ascii="Arial" w:eastAsia="Times New Roman" w:hAnsi="Arial" w:cs="Arial"/>
          <w:color w:val="000000"/>
          <w:kern w:val="0"/>
          <w:sz w:val="20"/>
          <w:szCs w:val="20"/>
          <w14:ligatures w14:val="none"/>
        </w:rPr>
        <w:tab/>
      </w:r>
      <w:r w:rsidRPr="001F79A5">
        <w:rPr>
          <w:rFonts w:ascii="Arial" w:eastAsia="Times New Roman" w:hAnsi="Arial" w:cs="Arial"/>
          <w:color w:val="000000"/>
          <w:kern w:val="0"/>
          <w:sz w:val="20"/>
          <w:szCs w:val="20"/>
          <w14:ligatures w14:val="none"/>
        </w:rPr>
        <w:tab/>
        <w:t xml:space="preserve">5.4.2.2. The review decision is reported to the </w:t>
      </w:r>
      <w:r w:rsidR="00966EE4">
        <w:rPr>
          <w:rFonts w:ascii="Arial" w:eastAsia="Times New Roman" w:hAnsi="Arial" w:cs="Arial"/>
          <w:color w:val="000000"/>
          <w:kern w:val="0"/>
          <w:sz w:val="20"/>
          <w:szCs w:val="20"/>
          <w14:ligatures w14:val="none"/>
        </w:rPr>
        <w:t>ISU-</w:t>
      </w:r>
      <w:r w:rsidR="003A70DC">
        <w:rPr>
          <w:rFonts w:ascii="Arial" w:eastAsia="Times New Roman" w:hAnsi="Arial" w:cs="Arial"/>
          <w:color w:val="000000"/>
          <w:kern w:val="0"/>
          <w:sz w:val="20"/>
          <w:szCs w:val="20"/>
          <w14:ligatures w14:val="none"/>
        </w:rPr>
        <w:t>IREB</w:t>
      </w:r>
      <w:r w:rsidRPr="001F79A5">
        <w:rPr>
          <w:rFonts w:ascii="Arial" w:eastAsia="Times New Roman" w:hAnsi="Arial" w:cs="Arial"/>
          <w:color w:val="000000"/>
          <w:kern w:val="0"/>
          <w:sz w:val="20"/>
          <w:szCs w:val="20"/>
          <w14:ligatures w14:val="none"/>
        </w:rPr>
        <w:t xml:space="preserve"> during the full committee meeting.</w:t>
      </w:r>
    </w:p>
    <w:p w14:paraId="0A3CEF35" w14:textId="1F5EFE80" w:rsidR="001F79A5" w:rsidRPr="001F79A5" w:rsidRDefault="001F79A5" w:rsidP="001F79A5">
      <w:pPr>
        <w:spacing w:after="200"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b/>
          <w:bCs/>
          <w:color w:val="000000"/>
          <w:kern w:val="0"/>
          <w:sz w:val="20"/>
          <w:szCs w:val="20"/>
          <w14:ligatures w14:val="none"/>
        </w:rPr>
        <w:t xml:space="preserve">5.5. Communicate </w:t>
      </w:r>
      <w:r w:rsidR="00966EE4">
        <w:rPr>
          <w:rFonts w:ascii="Arial" w:eastAsia="Times New Roman" w:hAnsi="Arial" w:cs="Arial"/>
          <w:b/>
          <w:bCs/>
          <w:color w:val="000000"/>
          <w:kern w:val="0"/>
          <w:sz w:val="20"/>
          <w:szCs w:val="20"/>
          <w14:ligatures w14:val="none"/>
        </w:rPr>
        <w:t>IREB</w:t>
      </w:r>
      <w:r w:rsidRPr="001F79A5">
        <w:rPr>
          <w:rFonts w:ascii="Arial" w:eastAsia="Times New Roman" w:hAnsi="Arial" w:cs="Arial"/>
          <w:b/>
          <w:bCs/>
          <w:color w:val="000000"/>
          <w:kern w:val="0"/>
          <w:sz w:val="20"/>
          <w:szCs w:val="20"/>
          <w14:ligatures w14:val="none"/>
        </w:rPr>
        <w:t xml:space="preserve"> decision to Principal Investigator</w:t>
      </w:r>
    </w:p>
    <w:p w14:paraId="5EB16F56" w14:textId="5C1B3149" w:rsidR="001F79A5" w:rsidRPr="001F79A5" w:rsidRDefault="001F79A5" w:rsidP="001F79A5">
      <w:pPr>
        <w:spacing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 xml:space="preserve">5.5.1. Refer to the SOP 21 Communicating </w:t>
      </w:r>
      <w:r w:rsidR="00966EE4">
        <w:rPr>
          <w:rFonts w:ascii="Arial" w:eastAsia="Times New Roman" w:hAnsi="Arial" w:cs="Arial"/>
          <w:color w:val="000000"/>
          <w:kern w:val="0"/>
          <w:sz w:val="20"/>
          <w:szCs w:val="20"/>
          <w14:ligatures w14:val="none"/>
        </w:rPr>
        <w:t>ISU-</w:t>
      </w:r>
      <w:r w:rsidR="003A70DC">
        <w:rPr>
          <w:rFonts w:ascii="Arial" w:eastAsia="Times New Roman" w:hAnsi="Arial" w:cs="Arial"/>
          <w:color w:val="000000"/>
          <w:kern w:val="0"/>
          <w:sz w:val="20"/>
          <w:szCs w:val="20"/>
          <w14:ligatures w14:val="none"/>
        </w:rPr>
        <w:t>IREB</w:t>
      </w:r>
      <w:r w:rsidRPr="001F79A5">
        <w:rPr>
          <w:rFonts w:ascii="Arial" w:eastAsia="Times New Roman" w:hAnsi="Arial" w:cs="Arial"/>
          <w:color w:val="000000"/>
          <w:kern w:val="0"/>
          <w:sz w:val="20"/>
          <w:szCs w:val="20"/>
          <w14:ligatures w14:val="none"/>
        </w:rPr>
        <w:t xml:space="preserve"> Decision to the Principal Investigator</w:t>
      </w:r>
    </w:p>
    <w:p w14:paraId="58092117" w14:textId="4A4A5C20" w:rsidR="001F79A5" w:rsidRPr="001F79A5" w:rsidRDefault="001F79A5" w:rsidP="001F79A5">
      <w:pPr>
        <w:spacing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lastRenderedPageBreak/>
        <w:t>5.5.2. The</w:t>
      </w:r>
      <w:r w:rsidR="00966EE4">
        <w:rPr>
          <w:rFonts w:ascii="Arial" w:eastAsia="Times New Roman" w:hAnsi="Arial" w:cs="Arial"/>
          <w:color w:val="000000"/>
          <w:kern w:val="0"/>
          <w:sz w:val="20"/>
          <w:szCs w:val="20"/>
          <w14:ligatures w14:val="none"/>
        </w:rPr>
        <w:t xml:space="preserve"> ISU-</w:t>
      </w:r>
      <w:r w:rsidR="003A70DC">
        <w:rPr>
          <w:rFonts w:ascii="Arial" w:eastAsia="Times New Roman" w:hAnsi="Arial" w:cs="Arial"/>
          <w:color w:val="000000"/>
          <w:kern w:val="0"/>
          <w:sz w:val="20"/>
          <w:szCs w:val="20"/>
          <w14:ligatures w14:val="none"/>
        </w:rPr>
        <w:t>IREB</w:t>
      </w:r>
      <w:r w:rsidRPr="001F79A5">
        <w:rPr>
          <w:rFonts w:ascii="Arial" w:eastAsia="Times New Roman" w:hAnsi="Arial" w:cs="Arial"/>
          <w:color w:val="000000"/>
          <w:kern w:val="0"/>
          <w:sz w:val="20"/>
          <w:szCs w:val="20"/>
          <w14:ligatures w14:val="none"/>
        </w:rPr>
        <w:t xml:space="preserve"> Staff prepares notification of the </w:t>
      </w:r>
      <w:r w:rsidR="00966EE4">
        <w:rPr>
          <w:rFonts w:ascii="Arial" w:eastAsia="Times New Roman" w:hAnsi="Arial" w:cs="Arial"/>
          <w:color w:val="000000"/>
          <w:kern w:val="0"/>
          <w:sz w:val="20"/>
          <w:szCs w:val="20"/>
          <w14:ligatures w14:val="none"/>
        </w:rPr>
        <w:t>ISU-</w:t>
      </w:r>
      <w:r w:rsidR="003A70DC">
        <w:rPr>
          <w:rFonts w:ascii="Arial" w:eastAsia="Times New Roman" w:hAnsi="Arial" w:cs="Arial"/>
          <w:color w:val="000000"/>
          <w:kern w:val="0"/>
          <w:sz w:val="20"/>
          <w:szCs w:val="20"/>
          <w14:ligatures w14:val="none"/>
        </w:rPr>
        <w:t>IREB</w:t>
      </w:r>
      <w:r w:rsidRPr="001F79A5">
        <w:rPr>
          <w:rFonts w:ascii="Arial" w:eastAsia="Times New Roman" w:hAnsi="Arial" w:cs="Arial"/>
          <w:color w:val="000000"/>
          <w:kern w:val="0"/>
          <w:sz w:val="20"/>
          <w:szCs w:val="20"/>
          <w14:ligatures w14:val="none"/>
        </w:rPr>
        <w:t xml:space="preserve"> Decision/Approval for Protocol Amendment, for signature of the </w:t>
      </w:r>
      <w:r w:rsidR="00966EE4">
        <w:rPr>
          <w:rFonts w:ascii="Arial" w:eastAsia="Times New Roman" w:hAnsi="Arial" w:cs="Arial"/>
          <w:color w:val="000000"/>
          <w:kern w:val="0"/>
          <w:sz w:val="20"/>
          <w:szCs w:val="20"/>
          <w14:ligatures w14:val="none"/>
        </w:rPr>
        <w:t>ISU-</w:t>
      </w:r>
      <w:r w:rsidR="003A70DC">
        <w:rPr>
          <w:rFonts w:ascii="Arial" w:eastAsia="Times New Roman" w:hAnsi="Arial" w:cs="Arial"/>
          <w:color w:val="000000"/>
          <w:kern w:val="0"/>
          <w:sz w:val="20"/>
          <w:szCs w:val="20"/>
          <w14:ligatures w14:val="none"/>
        </w:rPr>
        <w:t>IREB</w:t>
      </w:r>
      <w:r w:rsidRPr="001F79A5">
        <w:rPr>
          <w:rFonts w:ascii="Arial" w:eastAsia="Times New Roman" w:hAnsi="Arial" w:cs="Arial"/>
          <w:color w:val="000000"/>
          <w:kern w:val="0"/>
          <w:sz w:val="20"/>
          <w:szCs w:val="20"/>
          <w14:ligatures w14:val="none"/>
        </w:rPr>
        <w:t xml:space="preserve"> Chairperson.</w:t>
      </w:r>
    </w:p>
    <w:p w14:paraId="714749F1" w14:textId="77777777" w:rsidR="001F79A5" w:rsidRPr="001F79A5" w:rsidRDefault="001F79A5" w:rsidP="001F79A5">
      <w:pPr>
        <w:spacing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5.5.3. If the amendment is approved, the principal Investigator is requested to submit an amended copy of the study protocol or protocol related document with an updated version no. and date.</w:t>
      </w:r>
    </w:p>
    <w:p w14:paraId="56EC938B" w14:textId="0679C7E4" w:rsidR="001F79A5" w:rsidRPr="001F79A5" w:rsidRDefault="001F79A5" w:rsidP="001F79A5">
      <w:pPr>
        <w:spacing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 xml:space="preserve">5.5.4. The </w:t>
      </w:r>
      <w:r w:rsidR="00966EE4">
        <w:rPr>
          <w:rFonts w:ascii="Arial" w:eastAsia="Times New Roman" w:hAnsi="Arial" w:cs="Arial"/>
          <w:color w:val="000000"/>
          <w:kern w:val="0"/>
          <w:sz w:val="20"/>
          <w:szCs w:val="20"/>
          <w14:ligatures w14:val="none"/>
        </w:rPr>
        <w:t>ISU-</w:t>
      </w:r>
      <w:r w:rsidR="003A70DC">
        <w:rPr>
          <w:rFonts w:ascii="Arial" w:eastAsia="Times New Roman" w:hAnsi="Arial" w:cs="Arial"/>
          <w:color w:val="000000"/>
          <w:kern w:val="0"/>
          <w:sz w:val="20"/>
          <w:szCs w:val="20"/>
          <w14:ligatures w14:val="none"/>
        </w:rPr>
        <w:t>IREB</w:t>
      </w:r>
      <w:r w:rsidRPr="001F79A5">
        <w:rPr>
          <w:rFonts w:ascii="Arial" w:eastAsia="Times New Roman" w:hAnsi="Arial" w:cs="Arial"/>
          <w:color w:val="000000"/>
          <w:kern w:val="0"/>
          <w:sz w:val="20"/>
          <w:szCs w:val="20"/>
          <w14:ligatures w14:val="none"/>
        </w:rPr>
        <w:t xml:space="preserve"> staff send the notification to the Principal Investigator</w:t>
      </w:r>
    </w:p>
    <w:p w14:paraId="4CE5120A"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p>
    <w:p w14:paraId="0AF1DB9C" w14:textId="3DBA4C03" w:rsidR="001F79A5" w:rsidRPr="001F79A5" w:rsidRDefault="001F79A5" w:rsidP="001F79A5">
      <w:pPr>
        <w:spacing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b/>
          <w:bCs/>
          <w:color w:val="000000"/>
          <w:kern w:val="0"/>
          <w:sz w:val="20"/>
          <w:szCs w:val="20"/>
          <w14:ligatures w14:val="none"/>
        </w:rPr>
        <w:t>5.6. Filing of documents and update protocol file index and the protocol database</w:t>
      </w:r>
    </w:p>
    <w:p w14:paraId="7B829834" w14:textId="757ACC0F" w:rsidR="001F79A5" w:rsidRPr="001F79A5" w:rsidRDefault="001F79A5" w:rsidP="001F79A5">
      <w:pPr>
        <w:spacing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5.6.1. The</w:t>
      </w:r>
      <w:r w:rsidR="00966EE4">
        <w:rPr>
          <w:rFonts w:ascii="Arial" w:eastAsia="Times New Roman" w:hAnsi="Arial" w:cs="Arial"/>
          <w:color w:val="000000"/>
          <w:kern w:val="0"/>
          <w:sz w:val="20"/>
          <w:szCs w:val="20"/>
          <w14:ligatures w14:val="none"/>
        </w:rPr>
        <w:t xml:space="preserve"> ISU-</w:t>
      </w:r>
      <w:r w:rsidR="003A70DC">
        <w:rPr>
          <w:rFonts w:ascii="Arial" w:eastAsia="Times New Roman" w:hAnsi="Arial" w:cs="Arial"/>
          <w:color w:val="000000"/>
          <w:kern w:val="0"/>
          <w:sz w:val="20"/>
          <w:szCs w:val="20"/>
          <w14:ligatures w14:val="none"/>
        </w:rPr>
        <w:t>IREB</w:t>
      </w:r>
      <w:r w:rsidRPr="001F79A5">
        <w:rPr>
          <w:rFonts w:ascii="Arial" w:eastAsia="Times New Roman" w:hAnsi="Arial" w:cs="Arial"/>
          <w:color w:val="000000"/>
          <w:kern w:val="0"/>
          <w:sz w:val="20"/>
          <w:szCs w:val="20"/>
          <w14:ligatures w14:val="none"/>
        </w:rPr>
        <w:t xml:space="preserve"> staff ensure that the version no. and the date marked on the amended document are correct.</w:t>
      </w:r>
    </w:p>
    <w:p w14:paraId="5C160D5B" w14:textId="08E51A4C" w:rsidR="001F79A5" w:rsidRPr="001F79A5" w:rsidRDefault="001F79A5" w:rsidP="001F79A5">
      <w:pPr>
        <w:spacing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 xml:space="preserve">5.6.2. The </w:t>
      </w:r>
      <w:r w:rsidR="00966EE4">
        <w:rPr>
          <w:rFonts w:ascii="Arial" w:eastAsia="Times New Roman" w:hAnsi="Arial" w:cs="Arial"/>
          <w:color w:val="000000"/>
          <w:kern w:val="0"/>
          <w:sz w:val="20"/>
          <w:szCs w:val="20"/>
          <w14:ligatures w14:val="none"/>
        </w:rPr>
        <w:t>ISU-</w:t>
      </w:r>
      <w:r w:rsidR="003A70DC">
        <w:rPr>
          <w:rFonts w:ascii="Arial" w:eastAsia="Times New Roman" w:hAnsi="Arial" w:cs="Arial"/>
          <w:color w:val="000000"/>
          <w:kern w:val="0"/>
          <w:sz w:val="20"/>
          <w:szCs w:val="20"/>
          <w14:ligatures w14:val="none"/>
        </w:rPr>
        <w:t>IREB</w:t>
      </w:r>
      <w:r w:rsidRPr="001F79A5">
        <w:rPr>
          <w:rFonts w:ascii="Arial" w:eastAsia="Times New Roman" w:hAnsi="Arial" w:cs="Arial"/>
          <w:color w:val="000000"/>
          <w:kern w:val="0"/>
          <w:sz w:val="20"/>
          <w:szCs w:val="20"/>
          <w14:ligatures w14:val="none"/>
        </w:rPr>
        <w:t xml:space="preserve"> staff stamps the amended protocol or protocol-related document “</w:t>
      </w:r>
      <w:proofErr w:type="gramStart"/>
      <w:r w:rsidRPr="001F79A5">
        <w:rPr>
          <w:rFonts w:ascii="Arial" w:eastAsia="Times New Roman" w:hAnsi="Arial" w:cs="Arial"/>
          <w:color w:val="000000"/>
          <w:kern w:val="0"/>
          <w:sz w:val="20"/>
          <w:szCs w:val="20"/>
          <w14:ligatures w14:val="none"/>
        </w:rPr>
        <w:t>Approved“ with</w:t>
      </w:r>
      <w:proofErr w:type="gramEnd"/>
      <w:r w:rsidRPr="001F79A5">
        <w:rPr>
          <w:rFonts w:ascii="Arial" w:eastAsia="Times New Roman" w:hAnsi="Arial" w:cs="Arial"/>
          <w:color w:val="000000"/>
          <w:kern w:val="0"/>
          <w:sz w:val="20"/>
          <w:szCs w:val="20"/>
          <w14:ligatures w14:val="none"/>
        </w:rPr>
        <w:t xml:space="preserve"> the approval date</w:t>
      </w:r>
    </w:p>
    <w:p w14:paraId="550B4FAC" w14:textId="44E605A3" w:rsidR="001F79A5" w:rsidRPr="001F79A5" w:rsidRDefault="001F79A5" w:rsidP="001F79A5">
      <w:pPr>
        <w:spacing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 xml:space="preserve">5.6.2. The </w:t>
      </w:r>
      <w:r w:rsidR="00966EE4">
        <w:rPr>
          <w:rFonts w:ascii="Arial" w:eastAsia="Times New Roman" w:hAnsi="Arial" w:cs="Arial"/>
          <w:color w:val="000000"/>
          <w:kern w:val="0"/>
          <w:sz w:val="20"/>
          <w:szCs w:val="20"/>
          <w14:ligatures w14:val="none"/>
        </w:rPr>
        <w:t>ISU-</w:t>
      </w:r>
      <w:r w:rsidR="003A70DC">
        <w:rPr>
          <w:rFonts w:ascii="Arial" w:eastAsia="Times New Roman" w:hAnsi="Arial" w:cs="Arial"/>
          <w:color w:val="000000"/>
          <w:kern w:val="0"/>
          <w:sz w:val="20"/>
          <w:szCs w:val="20"/>
          <w14:ligatures w14:val="none"/>
        </w:rPr>
        <w:t>IREB</w:t>
      </w:r>
      <w:r w:rsidRPr="001F79A5">
        <w:rPr>
          <w:rFonts w:ascii="Arial" w:eastAsia="Times New Roman" w:hAnsi="Arial" w:cs="Arial"/>
          <w:color w:val="000000"/>
          <w:kern w:val="0"/>
          <w:sz w:val="20"/>
          <w:szCs w:val="20"/>
          <w14:ligatures w14:val="none"/>
        </w:rPr>
        <w:t xml:space="preserve"> staff keeps a copy of all amended related documents in the protocol file folder and updates the protocol file index. (Retention of Documents 3 years)</w:t>
      </w:r>
    </w:p>
    <w:p w14:paraId="2DFC5DBD"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r w:rsidRPr="001F79A5">
        <w:rPr>
          <w:rFonts w:ascii="Times New Roman" w:eastAsia="Times New Roman" w:hAnsi="Times New Roman" w:cs="Times New Roman"/>
          <w:kern w:val="0"/>
          <w:sz w:val="24"/>
          <w:szCs w:val="24"/>
          <w14:ligatures w14:val="none"/>
        </w:rPr>
        <w:br/>
      </w:r>
    </w:p>
    <w:p w14:paraId="45A4F6D9" w14:textId="77777777" w:rsidR="001F79A5" w:rsidRPr="001F79A5" w:rsidRDefault="001F79A5" w:rsidP="001F79A5">
      <w:pPr>
        <w:numPr>
          <w:ilvl w:val="0"/>
          <w:numId w:val="7"/>
        </w:numPr>
        <w:spacing w:after="200" w:line="240" w:lineRule="auto"/>
        <w:jc w:val="both"/>
        <w:textAlignment w:val="baseline"/>
        <w:rPr>
          <w:rFonts w:ascii="Arial" w:eastAsia="Times New Roman" w:hAnsi="Arial" w:cs="Arial"/>
          <w:b/>
          <w:bCs/>
          <w:color w:val="000000"/>
          <w:kern w:val="0"/>
          <w:sz w:val="20"/>
          <w:szCs w:val="20"/>
          <w14:ligatures w14:val="none"/>
        </w:rPr>
      </w:pPr>
      <w:r w:rsidRPr="001F79A5">
        <w:rPr>
          <w:rFonts w:ascii="Arial" w:eastAsia="Times New Roman" w:hAnsi="Arial" w:cs="Arial"/>
          <w:b/>
          <w:bCs/>
          <w:color w:val="000000"/>
          <w:kern w:val="0"/>
          <w:sz w:val="20"/>
          <w:szCs w:val="20"/>
          <w14:ligatures w14:val="none"/>
        </w:rPr>
        <w:t>Glossary</w:t>
      </w:r>
    </w:p>
    <w:p w14:paraId="649EBED8" w14:textId="1D69C73D" w:rsidR="001F79A5" w:rsidRPr="001F79A5" w:rsidRDefault="001F79A5" w:rsidP="001F79A5">
      <w:pPr>
        <w:spacing w:after="0" w:line="240" w:lineRule="auto"/>
        <w:ind w:left="720"/>
        <w:jc w:val="both"/>
        <w:rPr>
          <w:rFonts w:ascii="Times New Roman" w:eastAsia="Times New Roman" w:hAnsi="Times New Roman" w:cs="Times New Roman"/>
          <w:kern w:val="0"/>
          <w:sz w:val="24"/>
          <w:szCs w:val="24"/>
          <w14:ligatures w14:val="none"/>
        </w:rPr>
      </w:pPr>
      <w:r w:rsidRPr="001F79A5">
        <w:rPr>
          <w:rFonts w:ascii="Arial" w:eastAsia="Times New Roman" w:hAnsi="Arial" w:cs="Arial"/>
          <w:b/>
          <w:bCs/>
          <w:color w:val="000000"/>
          <w:kern w:val="0"/>
          <w:sz w:val="20"/>
          <w:szCs w:val="20"/>
          <w14:ligatures w14:val="none"/>
        </w:rPr>
        <w:t xml:space="preserve">Amendment </w:t>
      </w:r>
      <w:r w:rsidRPr="001F79A5">
        <w:rPr>
          <w:rFonts w:ascii="Arial" w:eastAsia="Times New Roman" w:hAnsi="Arial" w:cs="Arial"/>
          <w:color w:val="000000"/>
          <w:kern w:val="0"/>
          <w:sz w:val="20"/>
          <w:szCs w:val="20"/>
          <w14:ligatures w14:val="none"/>
        </w:rPr>
        <w:t>– Any change or revision in the protocol made after its approval.</w:t>
      </w:r>
    </w:p>
    <w:p w14:paraId="390C4068"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p>
    <w:p w14:paraId="260FAAC0" w14:textId="77777777" w:rsidR="001F79A5" w:rsidRPr="001F79A5" w:rsidRDefault="001F79A5" w:rsidP="001F79A5">
      <w:pPr>
        <w:spacing w:after="240" w:line="240" w:lineRule="auto"/>
        <w:ind w:left="720" w:hanging="698"/>
        <w:jc w:val="both"/>
        <w:rPr>
          <w:rFonts w:ascii="Times New Roman" w:eastAsia="Times New Roman" w:hAnsi="Times New Roman" w:cs="Times New Roman"/>
          <w:kern w:val="0"/>
          <w:sz w:val="24"/>
          <w:szCs w:val="24"/>
          <w14:ligatures w14:val="none"/>
        </w:rPr>
      </w:pPr>
      <w:r w:rsidRPr="001F79A5">
        <w:rPr>
          <w:rFonts w:ascii="Arial" w:eastAsia="Times New Roman" w:hAnsi="Arial" w:cs="Arial"/>
          <w:b/>
          <w:bCs/>
          <w:color w:val="000000"/>
          <w:kern w:val="0"/>
          <w:sz w:val="20"/>
          <w:szCs w:val="20"/>
          <w14:ligatures w14:val="none"/>
        </w:rPr>
        <w:t>Database</w:t>
      </w:r>
      <w:r w:rsidRPr="001F79A5">
        <w:rPr>
          <w:rFonts w:ascii="Arial" w:eastAsia="Times New Roman" w:hAnsi="Arial" w:cs="Arial"/>
          <w:color w:val="000000"/>
          <w:kern w:val="0"/>
          <w:sz w:val="20"/>
          <w:szCs w:val="20"/>
          <w14:ligatures w14:val="none"/>
        </w:rPr>
        <w:t>– a collection of information (</w:t>
      </w:r>
      <w:proofErr w:type="gramStart"/>
      <w:r w:rsidRPr="001F79A5">
        <w:rPr>
          <w:rFonts w:ascii="Arial" w:eastAsia="Times New Roman" w:hAnsi="Arial" w:cs="Arial"/>
          <w:color w:val="000000"/>
          <w:kern w:val="0"/>
          <w:sz w:val="20"/>
          <w:szCs w:val="20"/>
          <w14:ligatures w14:val="none"/>
        </w:rPr>
        <w:t>e.g.</w:t>
      </w:r>
      <w:proofErr w:type="gramEnd"/>
      <w:r w:rsidRPr="001F79A5">
        <w:rPr>
          <w:rFonts w:ascii="Arial" w:eastAsia="Times New Roman" w:hAnsi="Arial" w:cs="Arial"/>
          <w:color w:val="000000"/>
          <w:kern w:val="0"/>
          <w:sz w:val="20"/>
          <w:szCs w:val="20"/>
          <w14:ligatures w14:val="none"/>
        </w:rPr>
        <w:t xml:space="preserve"> regarding protocols) that is structured and organized so that this can easily be accessed, managed, </w:t>
      </w:r>
      <w:proofErr w:type="spellStart"/>
      <w:r w:rsidRPr="001F79A5">
        <w:rPr>
          <w:rFonts w:ascii="Arial" w:eastAsia="Times New Roman" w:hAnsi="Arial" w:cs="Arial"/>
          <w:color w:val="000000"/>
          <w:kern w:val="0"/>
          <w:sz w:val="20"/>
          <w:szCs w:val="20"/>
          <w14:ligatures w14:val="none"/>
        </w:rPr>
        <w:t>intepreted</w:t>
      </w:r>
      <w:proofErr w:type="spellEnd"/>
      <w:r w:rsidRPr="001F79A5">
        <w:rPr>
          <w:rFonts w:ascii="Arial" w:eastAsia="Times New Roman" w:hAnsi="Arial" w:cs="Arial"/>
          <w:color w:val="000000"/>
          <w:kern w:val="0"/>
          <w:sz w:val="20"/>
          <w:szCs w:val="20"/>
          <w14:ligatures w14:val="none"/>
        </w:rPr>
        <w:t>, analyzed and updated. It is usually in an electronic platform used for tracking and monitoring the implementation of a study.  </w:t>
      </w:r>
    </w:p>
    <w:p w14:paraId="421660D7" w14:textId="77777777" w:rsidR="001F79A5" w:rsidRPr="001F79A5" w:rsidRDefault="001F79A5" w:rsidP="001F79A5">
      <w:pPr>
        <w:spacing w:after="0" w:line="240" w:lineRule="auto"/>
        <w:ind w:left="720" w:hanging="698"/>
        <w:jc w:val="both"/>
        <w:rPr>
          <w:rFonts w:ascii="Times New Roman" w:eastAsia="Times New Roman" w:hAnsi="Times New Roman" w:cs="Times New Roman"/>
          <w:kern w:val="0"/>
          <w:sz w:val="24"/>
          <w:szCs w:val="24"/>
          <w14:ligatures w14:val="none"/>
        </w:rPr>
      </w:pPr>
      <w:r w:rsidRPr="001F79A5">
        <w:rPr>
          <w:rFonts w:ascii="Arial" w:eastAsia="Times New Roman" w:hAnsi="Arial" w:cs="Arial"/>
          <w:b/>
          <w:bCs/>
          <w:color w:val="000000"/>
          <w:kern w:val="0"/>
          <w:sz w:val="20"/>
          <w:szCs w:val="20"/>
          <w14:ligatures w14:val="none"/>
        </w:rPr>
        <w:t>Expedited Review</w:t>
      </w:r>
      <w:r w:rsidRPr="001F79A5">
        <w:rPr>
          <w:rFonts w:ascii="Arial" w:eastAsia="Times New Roman" w:hAnsi="Arial" w:cs="Arial"/>
          <w:color w:val="000000"/>
          <w:kern w:val="0"/>
          <w:sz w:val="20"/>
          <w:szCs w:val="20"/>
          <w14:ligatures w14:val="none"/>
        </w:rPr>
        <w:t xml:space="preserve"> – is the ethical evaluation of a research proposal and other protocol-related documents, a resubmission and after-approval submissions, conducted by only 2-3 members of the committee without involvement of the whole committee. </w:t>
      </w:r>
    </w:p>
    <w:p w14:paraId="6F8DF0D1"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p>
    <w:p w14:paraId="335C8487" w14:textId="77777777" w:rsidR="001F79A5" w:rsidRPr="001F79A5" w:rsidRDefault="001F79A5" w:rsidP="001F79A5">
      <w:pPr>
        <w:spacing w:after="0" w:line="240" w:lineRule="auto"/>
        <w:ind w:left="720"/>
        <w:jc w:val="both"/>
        <w:rPr>
          <w:rFonts w:ascii="Times New Roman" w:eastAsia="Times New Roman" w:hAnsi="Times New Roman" w:cs="Times New Roman"/>
          <w:kern w:val="0"/>
          <w:sz w:val="24"/>
          <w:szCs w:val="24"/>
          <w14:ligatures w14:val="none"/>
        </w:rPr>
      </w:pPr>
      <w:r w:rsidRPr="001F79A5">
        <w:rPr>
          <w:rFonts w:ascii="Arial" w:eastAsia="Times New Roman" w:hAnsi="Arial" w:cs="Arial"/>
          <w:b/>
          <w:bCs/>
          <w:color w:val="000000"/>
          <w:kern w:val="0"/>
          <w:sz w:val="20"/>
          <w:szCs w:val="20"/>
          <w14:ligatures w14:val="none"/>
        </w:rPr>
        <w:t>Full Review</w:t>
      </w:r>
      <w:r w:rsidRPr="001F79A5">
        <w:rPr>
          <w:rFonts w:ascii="Arial" w:eastAsia="Times New Roman" w:hAnsi="Arial" w:cs="Arial"/>
          <w:color w:val="000000"/>
          <w:kern w:val="0"/>
          <w:sz w:val="20"/>
          <w:szCs w:val="20"/>
          <w14:ligatures w14:val="none"/>
        </w:rPr>
        <w:t xml:space="preserve"> – is the ethical evaluation of a research proposal and other protocol-related </w:t>
      </w:r>
    </w:p>
    <w:p w14:paraId="7F54F998" w14:textId="77777777" w:rsidR="001F79A5" w:rsidRPr="001F79A5" w:rsidRDefault="001F79A5" w:rsidP="001F79A5">
      <w:pPr>
        <w:spacing w:after="0" w:line="240" w:lineRule="auto"/>
        <w:ind w:left="1440"/>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 xml:space="preserve">documents, a resubmission and after-approval submissions, conducted by the research ethics committee </w:t>
      </w:r>
      <w:proofErr w:type="spellStart"/>
      <w:r w:rsidRPr="001F79A5">
        <w:rPr>
          <w:rFonts w:ascii="Arial" w:eastAsia="Times New Roman" w:hAnsi="Arial" w:cs="Arial"/>
          <w:color w:val="000000"/>
          <w:kern w:val="0"/>
          <w:sz w:val="20"/>
          <w:szCs w:val="20"/>
          <w14:ligatures w14:val="none"/>
        </w:rPr>
        <w:t>en</w:t>
      </w:r>
      <w:proofErr w:type="spellEnd"/>
      <w:r w:rsidRPr="001F79A5">
        <w:rPr>
          <w:rFonts w:ascii="Arial" w:eastAsia="Times New Roman" w:hAnsi="Arial" w:cs="Arial"/>
          <w:color w:val="000000"/>
          <w:kern w:val="0"/>
          <w:sz w:val="20"/>
          <w:szCs w:val="20"/>
          <w14:ligatures w14:val="none"/>
        </w:rPr>
        <w:t xml:space="preserve"> banc, in the presence of a quorum, using established technical and ethical criteria.  </w:t>
      </w:r>
    </w:p>
    <w:p w14:paraId="79F83227"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p>
    <w:p w14:paraId="41A8FEC6" w14:textId="1E036D61" w:rsidR="001F79A5" w:rsidRPr="001F79A5" w:rsidRDefault="001F79A5" w:rsidP="001F79A5">
      <w:pPr>
        <w:spacing w:after="0" w:line="240" w:lineRule="auto"/>
        <w:ind w:left="709" w:hanging="709"/>
        <w:jc w:val="both"/>
        <w:rPr>
          <w:rFonts w:ascii="Times New Roman" w:eastAsia="Times New Roman" w:hAnsi="Times New Roman" w:cs="Times New Roman"/>
          <w:kern w:val="0"/>
          <w:sz w:val="24"/>
          <w:szCs w:val="24"/>
          <w14:ligatures w14:val="none"/>
        </w:rPr>
      </w:pPr>
      <w:r w:rsidRPr="001F79A5">
        <w:rPr>
          <w:rFonts w:ascii="Arial" w:eastAsia="Times New Roman" w:hAnsi="Arial" w:cs="Arial"/>
          <w:b/>
          <w:bCs/>
          <w:color w:val="000000"/>
          <w:kern w:val="0"/>
          <w:sz w:val="20"/>
          <w:szCs w:val="20"/>
          <w14:ligatures w14:val="none"/>
        </w:rPr>
        <w:t>Logbook</w:t>
      </w:r>
      <w:r w:rsidRPr="001F79A5">
        <w:rPr>
          <w:rFonts w:ascii="Arial" w:eastAsia="Times New Roman" w:hAnsi="Arial" w:cs="Arial"/>
          <w:color w:val="000000"/>
          <w:kern w:val="0"/>
          <w:sz w:val="20"/>
          <w:szCs w:val="20"/>
          <w14:ligatures w14:val="none"/>
        </w:rPr>
        <w:t xml:space="preserve"> – a real-time chronological record of incoming protocols that includes the Date /Time of Receipt, Title of the Document, Name of the Proponent, Name and Signature of the Submitting Entity, Name and </w:t>
      </w:r>
      <w:r w:rsidR="00966EE4" w:rsidRPr="001F79A5">
        <w:rPr>
          <w:rFonts w:ascii="Arial" w:eastAsia="Times New Roman" w:hAnsi="Arial" w:cs="Arial"/>
          <w:color w:val="000000"/>
          <w:kern w:val="0"/>
          <w:sz w:val="20"/>
          <w:szCs w:val="20"/>
          <w14:ligatures w14:val="none"/>
        </w:rPr>
        <w:t>Signature</w:t>
      </w:r>
      <w:r w:rsidRPr="001F79A5">
        <w:rPr>
          <w:rFonts w:ascii="Arial" w:eastAsia="Times New Roman" w:hAnsi="Arial" w:cs="Arial"/>
          <w:color w:val="000000"/>
          <w:kern w:val="0"/>
          <w:sz w:val="20"/>
          <w:szCs w:val="20"/>
          <w14:ligatures w14:val="none"/>
        </w:rPr>
        <w:t xml:space="preserve"> of the Receiving Person and Action done</w:t>
      </w:r>
    </w:p>
    <w:p w14:paraId="0B42CE78"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p>
    <w:p w14:paraId="1CF79196" w14:textId="033559ED" w:rsidR="001F79A5" w:rsidRPr="001F79A5" w:rsidRDefault="001F79A5" w:rsidP="001F79A5">
      <w:pPr>
        <w:spacing w:after="0" w:line="240" w:lineRule="auto"/>
        <w:ind w:firstLine="720"/>
        <w:jc w:val="both"/>
        <w:rPr>
          <w:rFonts w:ascii="Times New Roman" w:eastAsia="Times New Roman" w:hAnsi="Times New Roman" w:cs="Times New Roman"/>
          <w:kern w:val="0"/>
          <w:sz w:val="24"/>
          <w:szCs w:val="24"/>
          <w14:ligatures w14:val="none"/>
        </w:rPr>
      </w:pPr>
      <w:r w:rsidRPr="001F79A5">
        <w:rPr>
          <w:rFonts w:ascii="Arial" w:eastAsia="Times New Roman" w:hAnsi="Arial" w:cs="Arial"/>
          <w:b/>
          <w:bCs/>
          <w:color w:val="000000"/>
          <w:kern w:val="0"/>
          <w:sz w:val="20"/>
          <w:szCs w:val="20"/>
          <w14:ligatures w14:val="none"/>
        </w:rPr>
        <w:t>Primary Reviewer</w:t>
      </w:r>
      <w:r w:rsidRPr="001F79A5">
        <w:rPr>
          <w:rFonts w:ascii="Arial" w:eastAsia="Times New Roman" w:hAnsi="Arial" w:cs="Arial"/>
          <w:color w:val="000000"/>
          <w:kern w:val="0"/>
          <w:sz w:val="20"/>
          <w:szCs w:val="20"/>
          <w14:ligatures w14:val="none"/>
        </w:rPr>
        <w:t xml:space="preserve"> – a member of the</w:t>
      </w:r>
      <w:r w:rsidR="00966EE4">
        <w:rPr>
          <w:rFonts w:ascii="Arial" w:eastAsia="Times New Roman" w:hAnsi="Arial" w:cs="Arial"/>
          <w:color w:val="000000"/>
          <w:kern w:val="0"/>
          <w:sz w:val="20"/>
          <w:szCs w:val="20"/>
          <w14:ligatures w14:val="none"/>
        </w:rPr>
        <w:t xml:space="preserve"> Institutional</w:t>
      </w:r>
      <w:r w:rsidRPr="001F79A5">
        <w:rPr>
          <w:rFonts w:ascii="Arial" w:eastAsia="Times New Roman" w:hAnsi="Arial" w:cs="Arial"/>
          <w:color w:val="000000"/>
          <w:kern w:val="0"/>
          <w:sz w:val="20"/>
          <w:szCs w:val="20"/>
          <w14:ligatures w14:val="none"/>
        </w:rPr>
        <w:t xml:space="preserve"> Research Ethics </w:t>
      </w:r>
      <w:r w:rsidR="00966EE4">
        <w:rPr>
          <w:rFonts w:ascii="Arial" w:eastAsia="Times New Roman" w:hAnsi="Arial" w:cs="Arial"/>
          <w:color w:val="000000"/>
          <w:kern w:val="0"/>
          <w:sz w:val="20"/>
          <w:szCs w:val="20"/>
          <w14:ligatures w14:val="none"/>
        </w:rPr>
        <w:t>Board</w:t>
      </w:r>
      <w:r w:rsidRPr="001F79A5">
        <w:rPr>
          <w:rFonts w:ascii="Arial" w:eastAsia="Times New Roman" w:hAnsi="Arial" w:cs="Arial"/>
          <w:color w:val="000000"/>
          <w:kern w:val="0"/>
          <w:sz w:val="20"/>
          <w:szCs w:val="20"/>
          <w14:ligatures w14:val="none"/>
        </w:rPr>
        <w:t xml:space="preserve"> (usually a scientist and a </w:t>
      </w:r>
    </w:p>
    <w:p w14:paraId="6098DF9D" w14:textId="77777777" w:rsidR="001F79A5" w:rsidRPr="001F79A5" w:rsidRDefault="001F79A5" w:rsidP="001F79A5">
      <w:pPr>
        <w:spacing w:after="0" w:line="240" w:lineRule="auto"/>
        <w:ind w:left="1440"/>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non-scientist) assigned to do an in-depth evaluation of the research-related documents using technical and ethical criteria established by the committee.  </w:t>
      </w:r>
    </w:p>
    <w:p w14:paraId="63C765BF"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p>
    <w:p w14:paraId="739736D0" w14:textId="77777777" w:rsidR="001F79A5" w:rsidRPr="001F79A5" w:rsidRDefault="001F79A5" w:rsidP="001F79A5">
      <w:pPr>
        <w:numPr>
          <w:ilvl w:val="0"/>
          <w:numId w:val="8"/>
        </w:numPr>
        <w:spacing w:after="200" w:line="240" w:lineRule="auto"/>
        <w:jc w:val="both"/>
        <w:textAlignment w:val="baseline"/>
        <w:rPr>
          <w:rFonts w:ascii="Arial" w:eastAsia="Times New Roman" w:hAnsi="Arial" w:cs="Arial"/>
          <w:b/>
          <w:bCs/>
          <w:color w:val="000000"/>
          <w:kern w:val="0"/>
          <w:sz w:val="20"/>
          <w:szCs w:val="20"/>
          <w14:ligatures w14:val="none"/>
        </w:rPr>
      </w:pPr>
      <w:r w:rsidRPr="001F79A5">
        <w:rPr>
          <w:rFonts w:ascii="Arial" w:eastAsia="Times New Roman" w:hAnsi="Arial" w:cs="Arial"/>
          <w:b/>
          <w:bCs/>
          <w:color w:val="000000"/>
          <w:kern w:val="0"/>
          <w:sz w:val="20"/>
          <w:szCs w:val="20"/>
          <w14:ligatures w14:val="none"/>
        </w:rPr>
        <w:t>Forms</w:t>
      </w:r>
    </w:p>
    <w:p w14:paraId="0B1EAF05" w14:textId="77777777" w:rsidR="001F79A5" w:rsidRPr="001F79A5" w:rsidRDefault="001F79A5" w:rsidP="001F79A5">
      <w:pPr>
        <w:spacing w:after="0" w:line="240" w:lineRule="auto"/>
        <w:ind w:left="360"/>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Form 8A STUDY PROTOCOL AMENDMENT FORM  </w:t>
      </w:r>
    </w:p>
    <w:p w14:paraId="332D0432" w14:textId="5C383361" w:rsidR="001F79A5" w:rsidRPr="001F79A5" w:rsidRDefault="001F79A5" w:rsidP="001F79A5">
      <w:pPr>
        <w:spacing w:after="5" w:line="240" w:lineRule="auto"/>
        <w:ind w:left="374" w:firstLine="92"/>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Form 5C DECISION LETTER TEMPLATE </w:t>
      </w:r>
    </w:p>
    <w:p w14:paraId="6106C08A" w14:textId="77777777" w:rsidR="001F79A5" w:rsidRPr="001F79A5" w:rsidRDefault="001F79A5" w:rsidP="001F79A5">
      <w:pPr>
        <w:spacing w:after="5" w:line="240" w:lineRule="auto"/>
        <w:ind w:left="374" w:firstLine="92"/>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Logbook</w:t>
      </w:r>
    </w:p>
    <w:p w14:paraId="5B1547D2" w14:textId="77777777" w:rsidR="001F79A5" w:rsidRPr="001F79A5" w:rsidRDefault="001F79A5" w:rsidP="001F79A5">
      <w:pPr>
        <w:spacing w:after="5" w:line="240" w:lineRule="auto"/>
        <w:ind w:left="374" w:firstLine="92"/>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Database</w:t>
      </w:r>
    </w:p>
    <w:p w14:paraId="5A712D63"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p>
    <w:p w14:paraId="42E71099" w14:textId="77777777" w:rsidR="001F79A5" w:rsidRPr="001F79A5" w:rsidRDefault="001F79A5" w:rsidP="001F79A5">
      <w:pPr>
        <w:numPr>
          <w:ilvl w:val="0"/>
          <w:numId w:val="9"/>
        </w:numPr>
        <w:spacing w:after="200" w:line="240" w:lineRule="auto"/>
        <w:jc w:val="both"/>
        <w:textAlignment w:val="baseline"/>
        <w:rPr>
          <w:rFonts w:ascii="Arial" w:eastAsia="Times New Roman" w:hAnsi="Arial" w:cs="Arial"/>
          <w:b/>
          <w:bCs/>
          <w:color w:val="000000"/>
          <w:kern w:val="0"/>
          <w:sz w:val="20"/>
          <w:szCs w:val="20"/>
          <w14:ligatures w14:val="none"/>
        </w:rPr>
      </w:pPr>
      <w:r w:rsidRPr="001F79A5">
        <w:rPr>
          <w:rFonts w:ascii="Arial" w:eastAsia="Times New Roman" w:hAnsi="Arial" w:cs="Arial"/>
          <w:b/>
          <w:bCs/>
          <w:color w:val="000000"/>
          <w:kern w:val="0"/>
          <w:sz w:val="20"/>
          <w:szCs w:val="20"/>
          <w14:ligatures w14:val="none"/>
        </w:rPr>
        <w:t>History </w:t>
      </w:r>
    </w:p>
    <w:p w14:paraId="35748B0F"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272"/>
        <w:gridCol w:w="594"/>
        <w:gridCol w:w="2128"/>
        <w:gridCol w:w="1405"/>
      </w:tblGrid>
      <w:tr w:rsidR="001F79A5" w:rsidRPr="001F79A5" w14:paraId="26FE546E" w14:textId="77777777" w:rsidTr="001F79A5">
        <w:trPr>
          <w:trHeight w:val="28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307913F" w14:textId="77777777" w:rsidR="001F79A5" w:rsidRPr="001F79A5" w:rsidRDefault="001F79A5" w:rsidP="001F79A5">
            <w:pPr>
              <w:spacing w:after="0" w:line="240" w:lineRule="auto"/>
              <w:jc w:val="center"/>
              <w:rPr>
                <w:rFonts w:ascii="Times New Roman" w:eastAsia="Times New Roman" w:hAnsi="Times New Roman" w:cs="Times New Roman"/>
                <w:kern w:val="0"/>
                <w:sz w:val="24"/>
                <w:szCs w:val="24"/>
                <w14:ligatures w14:val="none"/>
              </w:rPr>
            </w:pPr>
            <w:r w:rsidRPr="001F79A5">
              <w:rPr>
                <w:rFonts w:ascii="Arial" w:eastAsia="Times New Roman" w:hAnsi="Arial" w:cs="Arial"/>
                <w:b/>
                <w:bCs/>
                <w:color w:val="000000"/>
                <w:kern w:val="0"/>
                <w:sz w:val="20"/>
                <w:szCs w:val="20"/>
                <w14:ligatures w14:val="none"/>
              </w:rPr>
              <w:t>Version No.</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45BECB6" w14:textId="77777777" w:rsidR="001F79A5" w:rsidRPr="001F79A5" w:rsidRDefault="001F79A5" w:rsidP="001F79A5">
            <w:pPr>
              <w:spacing w:after="0" w:line="240" w:lineRule="auto"/>
              <w:jc w:val="center"/>
              <w:rPr>
                <w:rFonts w:ascii="Times New Roman" w:eastAsia="Times New Roman" w:hAnsi="Times New Roman" w:cs="Times New Roman"/>
                <w:kern w:val="0"/>
                <w:sz w:val="24"/>
                <w:szCs w:val="24"/>
                <w14:ligatures w14:val="none"/>
              </w:rPr>
            </w:pPr>
            <w:r w:rsidRPr="001F79A5">
              <w:rPr>
                <w:rFonts w:ascii="Arial" w:eastAsia="Times New Roman" w:hAnsi="Arial" w:cs="Arial"/>
                <w:b/>
                <w:bCs/>
                <w:color w:val="000000"/>
                <w:kern w:val="0"/>
                <w:sz w:val="20"/>
                <w:szCs w:val="20"/>
                <w14:ligatures w14:val="none"/>
              </w:rPr>
              <w:t>Date</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594DF41" w14:textId="77777777" w:rsidR="001F79A5" w:rsidRPr="001F79A5" w:rsidRDefault="001F79A5" w:rsidP="001F79A5">
            <w:pPr>
              <w:spacing w:after="0" w:line="240" w:lineRule="auto"/>
              <w:jc w:val="center"/>
              <w:rPr>
                <w:rFonts w:ascii="Times New Roman" w:eastAsia="Times New Roman" w:hAnsi="Times New Roman" w:cs="Times New Roman"/>
                <w:kern w:val="0"/>
                <w:sz w:val="24"/>
                <w:szCs w:val="24"/>
                <w14:ligatures w14:val="none"/>
              </w:rPr>
            </w:pPr>
            <w:r w:rsidRPr="001F79A5">
              <w:rPr>
                <w:rFonts w:ascii="Arial" w:eastAsia="Times New Roman" w:hAnsi="Arial" w:cs="Arial"/>
                <w:b/>
                <w:bCs/>
                <w:color w:val="000000"/>
                <w:kern w:val="0"/>
                <w:sz w:val="20"/>
                <w:szCs w:val="20"/>
                <w14:ligatures w14:val="none"/>
              </w:rPr>
              <w:t>Authors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B4591FD" w14:textId="77777777" w:rsidR="001F79A5" w:rsidRPr="001F79A5" w:rsidRDefault="001F79A5" w:rsidP="001F79A5">
            <w:pPr>
              <w:spacing w:after="0" w:line="240" w:lineRule="auto"/>
              <w:jc w:val="center"/>
              <w:rPr>
                <w:rFonts w:ascii="Times New Roman" w:eastAsia="Times New Roman" w:hAnsi="Times New Roman" w:cs="Times New Roman"/>
                <w:kern w:val="0"/>
                <w:sz w:val="24"/>
                <w:szCs w:val="24"/>
                <w14:ligatures w14:val="none"/>
              </w:rPr>
            </w:pPr>
            <w:r w:rsidRPr="001F79A5">
              <w:rPr>
                <w:rFonts w:ascii="Arial" w:eastAsia="Times New Roman" w:hAnsi="Arial" w:cs="Arial"/>
                <w:b/>
                <w:bCs/>
                <w:color w:val="000000"/>
                <w:kern w:val="0"/>
                <w:sz w:val="20"/>
                <w:szCs w:val="20"/>
                <w14:ligatures w14:val="none"/>
              </w:rPr>
              <w:t>Main Change</w:t>
            </w:r>
          </w:p>
        </w:tc>
      </w:tr>
      <w:tr w:rsidR="001F79A5" w:rsidRPr="001F79A5" w14:paraId="4D388C32" w14:textId="77777777" w:rsidTr="001F79A5">
        <w:trPr>
          <w:trHeight w:val="28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5F9B850" w14:textId="77777777" w:rsidR="001F79A5" w:rsidRPr="001F79A5" w:rsidRDefault="001F79A5" w:rsidP="001F79A5">
            <w:pPr>
              <w:spacing w:after="0" w:line="240" w:lineRule="auto"/>
              <w:jc w:val="center"/>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lastRenderedPageBreak/>
              <w:t>0</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82078F4"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70CD02B4" w14:textId="6A6BB3DF" w:rsidR="001F79A5" w:rsidRPr="001F79A5" w:rsidRDefault="003A70DC" w:rsidP="001F79A5">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FF0000"/>
                <w:kern w:val="0"/>
                <w:sz w:val="20"/>
                <w:szCs w:val="20"/>
                <w:shd w:val="clear" w:color="auto" w:fill="FFFF00"/>
                <w14:ligatures w14:val="none"/>
              </w:rPr>
              <w:t>I</w:t>
            </w:r>
            <w:r w:rsidR="00966EE4">
              <w:rPr>
                <w:rFonts w:ascii="Arial" w:eastAsia="Times New Roman" w:hAnsi="Arial" w:cs="Arial"/>
                <w:color w:val="FF0000"/>
                <w:kern w:val="0"/>
                <w:sz w:val="20"/>
                <w:szCs w:val="20"/>
                <w:shd w:val="clear" w:color="auto" w:fill="FFFF00"/>
                <w14:ligatures w14:val="none"/>
              </w:rPr>
              <w:t>SU-I</w:t>
            </w:r>
            <w:r>
              <w:rPr>
                <w:rFonts w:ascii="Arial" w:eastAsia="Times New Roman" w:hAnsi="Arial" w:cs="Arial"/>
                <w:color w:val="FF0000"/>
                <w:kern w:val="0"/>
                <w:sz w:val="20"/>
                <w:szCs w:val="20"/>
                <w:shd w:val="clear" w:color="auto" w:fill="FFFF00"/>
                <w14:ligatures w14:val="none"/>
              </w:rPr>
              <w:t>REB</w:t>
            </w:r>
            <w:r w:rsidR="001F79A5" w:rsidRPr="001F79A5">
              <w:rPr>
                <w:rFonts w:ascii="Arial" w:eastAsia="Times New Roman" w:hAnsi="Arial" w:cs="Arial"/>
                <w:color w:val="FF0000"/>
                <w:kern w:val="0"/>
                <w:sz w:val="20"/>
                <w:szCs w:val="20"/>
                <w:shd w:val="clear" w:color="auto" w:fill="FFFF00"/>
                <w14:ligatures w14:val="none"/>
              </w:rPr>
              <w:t xml:space="preserve"> SOP Team</w:t>
            </w:r>
            <w:r w:rsidR="001F79A5" w:rsidRPr="001F79A5">
              <w:rPr>
                <w:rFonts w:ascii="Arial" w:eastAsia="Times New Roman" w:hAnsi="Arial" w:cs="Arial"/>
                <w:color w:val="FF0000"/>
                <w:kern w:val="0"/>
                <w:sz w:val="20"/>
                <w:szCs w:val="20"/>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3ED99F9"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p>
        </w:tc>
      </w:tr>
      <w:tr w:rsidR="001F79A5" w:rsidRPr="001F79A5" w14:paraId="789AA02B" w14:textId="77777777" w:rsidTr="003A70DC">
        <w:trPr>
          <w:trHeight w:val="26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D67307C" w14:textId="77777777" w:rsidR="001F79A5" w:rsidRPr="001F79A5" w:rsidRDefault="001F79A5" w:rsidP="001F79A5">
            <w:pPr>
              <w:spacing w:after="0" w:line="240" w:lineRule="auto"/>
              <w:jc w:val="center"/>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1</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ABBC21D"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012ADCD"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7A24E18"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p>
        </w:tc>
      </w:tr>
      <w:tr w:rsidR="001F79A5" w:rsidRPr="001F79A5" w14:paraId="64201705" w14:textId="77777777" w:rsidTr="003A70DC">
        <w:trPr>
          <w:trHeight w:val="188"/>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EFF8D53" w14:textId="77777777" w:rsidR="001F79A5" w:rsidRPr="001F79A5" w:rsidRDefault="001F79A5" w:rsidP="001F79A5">
            <w:pPr>
              <w:spacing w:after="0" w:line="240" w:lineRule="auto"/>
              <w:jc w:val="center"/>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2</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CDDA52A"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E15E0F9"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8648A73"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p>
        </w:tc>
      </w:tr>
      <w:tr w:rsidR="001F79A5" w:rsidRPr="001F79A5" w14:paraId="1DAAA9D9" w14:textId="77777777" w:rsidTr="003A70DC">
        <w:trPr>
          <w:trHeight w:val="224"/>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E201254" w14:textId="77777777" w:rsidR="001F79A5" w:rsidRPr="001F79A5" w:rsidRDefault="001F79A5" w:rsidP="001F79A5">
            <w:pPr>
              <w:spacing w:after="0" w:line="240" w:lineRule="auto"/>
              <w:jc w:val="center"/>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3</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F6BEF7D"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ACF797C"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4745341"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p>
        </w:tc>
      </w:tr>
    </w:tbl>
    <w:p w14:paraId="3742BD61"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r w:rsidRPr="001F79A5">
        <w:rPr>
          <w:rFonts w:ascii="Times New Roman" w:eastAsia="Times New Roman" w:hAnsi="Times New Roman" w:cs="Times New Roman"/>
          <w:kern w:val="0"/>
          <w:sz w:val="24"/>
          <w:szCs w:val="24"/>
          <w14:ligatures w14:val="none"/>
        </w:rPr>
        <w:br/>
      </w:r>
    </w:p>
    <w:p w14:paraId="1667FA06" w14:textId="77777777" w:rsidR="001F79A5" w:rsidRPr="001F79A5" w:rsidRDefault="001F79A5" w:rsidP="001F79A5">
      <w:pPr>
        <w:numPr>
          <w:ilvl w:val="0"/>
          <w:numId w:val="10"/>
        </w:numPr>
        <w:spacing w:after="200" w:line="240" w:lineRule="auto"/>
        <w:jc w:val="both"/>
        <w:textAlignment w:val="baseline"/>
        <w:rPr>
          <w:rFonts w:ascii="Arial" w:eastAsia="Times New Roman" w:hAnsi="Arial" w:cs="Arial"/>
          <w:b/>
          <w:bCs/>
          <w:color w:val="000000"/>
          <w:kern w:val="0"/>
          <w:sz w:val="20"/>
          <w:szCs w:val="20"/>
          <w14:ligatures w14:val="none"/>
        </w:rPr>
      </w:pPr>
      <w:r w:rsidRPr="001F79A5">
        <w:rPr>
          <w:rFonts w:ascii="Arial" w:eastAsia="Times New Roman" w:hAnsi="Arial" w:cs="Arial"/>
          <w:b/>
          <w:bCs/>
          <w:color w:val="000000"/>
          <w:kern w:val="0"/>
          <w:sz w:val="20"/>
          <w:szCs w:val="20"/>
          <w14:ligatures w14:val="none"/>
        </w:rPr>
        <w:t>References</w:t>
      </w:r>
    </w:p>
    <w:p w14:paraId="2DEF6C1B" w14:textId="77777777" w:rsidR="001F79A5" w:rsidRPr="001F79A5" w:rsidRDefault="001F79A5" w:rsidP="001F79A5">
      <w:pPr>
        <w:spacing w:after="0" w:line="240" w:lineRule="auto"/>
        <w:ind w:left="360" w:hanging="360"/>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 xml:space="preserve">WHO Standards and Operational Guidance for Ethics Review of </w:t>
      </w:r>
      <w:proofErr w:type="gramStart"/>
      <w:r w:rsidRPr="001F79A5">
        <w:rPr>
          <w:rFonts w:ascii="Arial" w:eastAsia="Times New Roman" w:hAnsi="Arial" w:cs="Arial"/>
          <w:color w:val="000000"/>
          <w:kern w:val="0"/>
          <w:sz w:val="20"/>
          <w:szCs w:val="20"/>
          <w14:ligatures w14:val="none"/>
        </w:rPr>
        <w:t>Health Related</w:t>
      </w:r>
      <w:proofErr w:type="gramEnd"/>
      <w:r w:rsidRPr="001F79A5">
        <w:rPr>
          <w:rFonts w:ascii="Arial" w:eastAsia="Times New Roman" w:hAnsi="Arial" w:cs="Arial"/>
          <w:color w:val="000000"/>
          <w:kern w:val="0"/>
          <w:sz w:val="20"/>
          <w:szCs w:val="20"/>
          <w14:ligatures w14:val="none"/>
        </w:rPr>
        <w:t xml:space="preserve"> Research with Human Participants 2011</w:t>
      </w:r>
    </w:p>
    <w:p w14:paraId="55131CED" w14:textId="77777777" w:rsidR="001F79A5" w:rsidRPr="001F79A5" w:rsidRDefault="001F79A5" w:rsidP="001F79A5">
      <w:pPr>
        <w:spacing w:after="0" w:line="240" w:lineRule="auto"/>
        <w:ind w:left="360" w:hanging="360"/>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CIOMS International Ethical Guidelines for Biomedical Research Involving Human Subjects 2016</w:t>
      </w:r>
    </w:p>
    <w:p w14:paraId="5949971F" w14:textId="77777777" w:rsidR="001F79A5" w:rsidRPr="001F79A5" w:rsidRDefault="001F79A5" w:rsidP="001F79A5">
      <w:pPr>
        <w:spacing w:after="5" w:line="240" w:lineRule="auto"/>
        <w:ind w:left="92" w:right="2" w:hanging="10"/>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    Philippine Health Research Ethics Board Standard Operating Procedures 2020</w:t>
      </w:r>
    </w:p>
    <w:p w14:paraId="77377718" w14:textId="3AAC8D26" w:rsidR="001F79A5" w:rsidRPr="001F79A5" w:rsidRDefault="001F79A5" w:rsidP="001F79A5">
      <w:pPr>
        <w:spacing w:after="0" w:line="240" w:lineRule="auto"/>
        <w:ind w:firstLine="360"/>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National Ethical Guidelines for Research Involving Human Participants 2022</w:t>
      </w:r>
    </w:p>
    <w:p w14:paraId="25E0D712" w14:textId="77777777" w:rsidR="001F79A5" w:rsidRPr="001F79A5" w:rsidRDefault="001F79A5" w:rsidP="001F79A5">
      <w:pPr>
        <w:spacing w:after="24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588"/>
        <w:gridCol w:w="6497"/>
      </w:tblGrid>
      <w:tr w:rsidR="001F79A5" w:rsidRPr="001F79A5" w14:paraId="67F14814" w14:textId="77777777" w:rsidTr="003A70DC">
        <w:trPr>
          <w:trHeight w:val="368"/>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3DA7910D" w14:textId="77777777" w:rsidR="001F79A5" w:rsidRPr="001F79A5" w:rsidRDefault="001F79A5" w:rsidP="001F79A5">
            <w:pPr>
              <w:spacing w:after="0"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Prepared by:  </w:t>
            </w:r>
          </w:p>
        </w:tc>
        <w:tc>
          <w:tcPr>
            <w:tcW w:w="649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60746C73"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p>
          <w:p w14:paraId="2F54EC12" w14:textId="08AFB583" w:rsidR="001F79A5" w:rsidRPr="001F79A5" w:rsidRDefault="001F79A5" w:rsidP="001F79A5">
            <w:pPr>
              <w:spacing w:after="0" w:line="240" w:lineRule="auto"/>
              <w:jc w:val="both"/>
              <w:rPr>
                <w:rFonts w:ascii="Times New Roman" w:eastAsia="Times New Roman" w:hAnsi="Times New Roman" w:cs="Times New Roman"/>
                <w:kern w:val="0"/>
                <w:sz w:val="24"/>
                <w:szCs w:val="24"/>
                <w14:ligatures w14:val="none"/>
              </w:rPr>
            </w:pPr>
          </w:p>
        </w:tc>
      </w:tr>
      <w:tr w:rsidR="001F79A5" w:rsidRPr="001F79A5" w14:paraId="7A38272D" w14:textId="77777777" w:rsidTr="003A70DC">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2E67036E" w14:textId="77777777" w:rsidR="001F79A5" w:rsidRPr="001F79A5" w:rsidRDefault="001F79A5" w:rsidP="001F79A5">
            <w:pPr>
              <w:spacing w:after="0"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Recommending Approval:  </w:t>
            </w:r>
          </w:p>
        </w:tc>
        <w:tc>
          <w:tcPr>
            <w:tcW w:w="649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4A8C0F6A" w14:textId="57D319BC" w:rsidR="001F79A5" w:rsidRPr="001F79A5" w:rsidRDefault="001F79A5" w:rsidP="001F79A5">
            <w:pPr>
              <w:spacing w:after="0" w:line="240" w:lineRule="auto"/>
              <w:jc w:val="both"/>
              <w:rPr>
                <w:rFonts w:ascii="Times New Roman" w:eastAsia="Times New Roman" w:hAnsi="Times New Roman" w:cs="Times New Roman"/>
                <w:kern w:val="0"/>
                <w:sz w:val="24"/>
                <w:szCs w:val="24"/>
                <w14:ligatures w14:val="none"/>
              </w:rPr>
            </w:pPr>
          </w:p>
        </w:tc>
      </w:tr>
      <w:tr w:rsidR="001F79A5" w:rsidRPr="001F79A5" w14:paraId="3D64F9CD" w14:textId="77777777" w:rsidTr="003A70DC">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5743E919" w14:textId="77777777" w:rsidR="001F79A5" w:rsidRPr="001F79A5" w:rsidRDefault="001F79A5" w:rsidP="001F79A5">
            <w:pPr>
              <w:spacing w:after="0"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Approved by:  </w:t>
            </w:r>
          </w:p>
        </w:tc>
        <w:tc>
          <w:tcPr>
            <w:tcW w:w="649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635258BE"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p>
          <w:p w14:paraId="0EAA7C08" w14:textId="06682270" w:rsidR="001F79A5" w:rsidRPr="001F79A5" w:rsidRDefault="001F79A5" w:rsidP="001F79A5">
            <w:pPr>
              <w:spacing w:after="0" w:line="240" w:lineRule="auto"/>
              <w:jc w:val="both"/>
              <w:rPr>
                <w:rFonts w:ascii="Times New Roman" w:eastAsia="Times New Roman" w:hAnsi="Times New Roman" w:cs="Times New Roman"/>
                <w:kern w:val="0"/>
                <w:sz w:val="24"/>
                <w:szCs w:val="24"/>
                <w14:ligatures w14:val="none"/>
              </w:rPr>
            </w:pPr>
          </w:p>
        </w:tc>
      </w:tr>
      <w:tr w:rsidR="001F79A5" w:rsidRPr="001F79A5" w14:paraId="0BCB8B97" w14:textId="77777777" w:rsidTr="003A70DC">
        <w:trPr>
          <w:trHeight w:val="37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65CFFE78" w14:textId="77777777" w:rsidR="001F79A5" w:rsidRPr="001F79A5" w:rsidRDefault="001F79A5" w:rsidP="001F79A5">
            <w:pPr>
              <w:spacing w:after="0" w:line="240" w:lineRule="auto"/>
              <w:jc w:val="both"/>
              <w:rPr>
                <w:rFonts w:ascii="Times New Roman" w:eastAsia="Times New Roman" w:hAnsi="Times New Roman" w:cs="Times New Roman"/>
                <w:kern w:val="0"/>
                <w:sz w:val="24"/>
                <w:szCs w:val="24"/>
                <w14:ligatures w14:val="none"/>
              </w:rPr>
            </w:pPr>
            <w:r w:rsidRPr="001F79A5">
              <w:rPr>
                <w:rFonts w:ascii="Arial" w:eastAsia="Times New Roman" w:hAnsi="Arial" w:cs="Arial"/>
                <w:color w:val="000000"/>
                <w:kern w:val="0"/>
                <w:sz w:val="20"/>
                <w:szCs w:val="20"/>
                <w14:ligatures w14:val="none"/>
              </w:rPr>
              <w:t>Approval Date:  </w:t>
            </w:r>
          </w:p>
        </w:tc>
        <w:tc>
          <w:tcPr>
            <w:tcW w:w="649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776228FE"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p>
        </w:tc>
      </w:tr>
    </w:tbl>
    <w:p w14:paraId="0402A3E6" w14:textId="1AB6E850" w:rsidR="00886D2C" w:rsidRDefault="001F79A5">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lastRenderedPageBreak/>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r w:rsidRPr="001F79A5">
        <w:rPr>
          <w:rFonts w:ascii="Times New Roman" w:eastAsia="Times New Roman" w:hAnsi="Times New Roman" w:cs="Times New Roman"/>
          <w:kern w:val="0"/>
          <w:sz w:val="24"/>
          <w:szCs w:val="24"/>
          <w14:ligatures w14:val="none"/>
        </w:rPr>
        <w:br/>
      </w:r>
    </w:p>
    <w:sectPr w:rsidR="00886D2C" w:rsidSect="007C2A3D">
      <w:headerReference w:type="even" r:id="rId7"/>
      <w:headerReference w:type="default" r:id="rId8"/>
      <w:footerReference w:type="even" r:id="rId9"/>
      <w:footerReference w:type="default" r:id="rId10"/>
      <w:headerReference w:type="first" r:id="rId11"/>
      <w:footerReference w:type="first" r:id="rId12"/>
      <w:pgSz w:w="12240" w:h="18720" w:code="1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EC482" w14:textId="77777777" w:rsidR="00F60FFC" w:rsidRDefault="00F60FFC" w:rsidP="001F79A5">
      <w:pPr>
        <w:spacing w:after="0" w:line="240" w:lineRule="auto"/>
      </w:pPr>
      <w:r>
        <w:separator/>
      </w:r>
    </w:p>
  </w:endnote>
  <w:endnote w:type="continuationSeparator" w:id="0">
    <w:p w14:paraId="3D686791" w14:textId="77777777" w:rsidR="00F60FFC" w:rsidRDefault="00F60FFC" w:rsidP="001F7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76AD" w14:textId="77777777" w:rsidR="002F7363" w:rsidRDefault="002F7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3B7D" w14:textId="77777777" w:rsidR="001F79A5" w:rsidRDefault="001F79A5" w:rsidP="001F79A5">
    <w:pPr>
      <w:pStyle w:val="NormalWeb"/>
      <w:pBdr>
        <w:bottom w:val="single" w:sz="12" w:space="1" w:color="000000"/>
      </w:pBdr>
      <w:spacing w:before="0" w:beforeAutospacing="0" w:after="5" w:afterAutospacing="0"/>
      <w:ind w:left="92" w:right="2" w:hanging="10"/>
      <w:jc w:val="both"/>
    </w:pPr>
  </w:p>
  <w:p w14:paraId="41270081" w14:textId="77777777" w:rsidR="001F79A5" w:rsidRDefault="001F79A5" w:rsidP="001F79A5">
    <w:pPr>
      <w:pStyle w:val="NormalWeb"/>
      <w:spacing w:before="0" w:beforeAutospacing="0" w:after="5" w:afterAutospacing="0"/>
      <w:ind w:left="92" w:right="2" w:hanging="10"/>
      <w:jc w:val="right"/>
    </w:pPr>
    <w:r>
      <w:rPr>
        <w:rFonts w:ascii="Arial" w:hAnsi="Arial" w:cs="Arial"/>
        <w:b/>
        <w:bCs/>
        <w:color w:val="000000"/>
        <w:sz w:val="20"/>
        <w:szCs w:val="20"/>
      </w:rPr>
      <w:t>SOP 9</w:t>
    </w:r>
    <w:r>
      <w:rPr>
        <w:rFonts w:ascii="Trebuchet MS" w:hAnsi="Trebuchet MS"/>
        <w:b/>
        <w:bCs/>
        <w:color w:val="000000"/>
        <w:sz w:val="20"/>
        <w:szCs w:val="20"/>
      </w:rPr>
      <w:t xml:space="preserve"> – Review of Amendments </w:t>
    </w:r>
  </w:p>
  <w:p w14:paraId="5189EB8B" w14:textId="77777777" w:rsidR="001F79A5" w:rsidRDefault="001F79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AFB2" w14:textId="77777777" w:rsidR="002F7363" w:rsidRDefault="002F7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DE222" w14:textId="77777777" w:rsidR="00F60FFC" w:rsidRDefault="00F60FFC" w:rsidP="001F79A5">
      <w:pPr>
        <w:spacing w:after="0" w:line="240" w:lineRule="auto"/>
      </w:pPr>
      <w:r>
        <w:separator/>
      </w:r>
    </w:p>
  </w:footnote>
  <w:footnote w:type="continuationSeparator" w:id="0">
    <w:p w14:paraId="3D37F7B2" w14:textId="77777777" w:rsidR="00F60FFC" w:rsidRDefault="00F60FFC" w:rsidP="001F7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E7E6" w14:textId="77777777" w:rsidR="002F7363" w:rsidRDefault="002F7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5" w:type="dxa"/>
        <w:left w:w="15" w:type="dxa"/>
        <w:bottom w:w="15" w:type="dxa"/>
        <w:right w:w="15" w:type="dxa"/>
      </w:tblCellMar>
      <w:tblLook w:val="04A0" w:firstRow="1" w:lastRow="0" w:firstColumn="1" w:lastColumn="0" w:noHBand="0" w:noVBand="1"/>
    </w:tblPr>
    <w:tblGrid>
      <w:gridCol w:w="1795"/>
      <w:gridCol w:w="4320"/>
      <w:gridCol w:w="1890"/>
      <w:gridCol w:w="990"/>
    </w:tblGrid>
    <w:tr w:rsidR="001F79A5" w:rsidRPr="001F79A5" w14:paraId="6AF5B6CB" w14:textId="77777777" w:rsidTr="001F79A5">
      <w:tc>
        <w:tcPr>
          <w:tcW w:w="17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5AAB2" w14:textId="17074EF0"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r>
            <w:rPr>
              <w:noProof/>
            </w:rPr>
            <w:drawing>
              <wp:anchor distT="0" distB="0" distL="114300" distR="114300" simplePos="0" relativeHeight="251659264" behindDoc="0" locked="0" layoutInCell="1" allowOverlap="1" wp14:anchorId="14B92FBC" wp14:editId="7C949A36">
                <wp:simplePos x="0" y="0"/>
                <wp:positionH relativeFrom="column">
                  <wp:posOffset>1817</wp:posOffset>
                </wp:positionH>
                <wp:positionV relativeFrom="paragraph">
                  <wp:posOffset>61967</wp:posOffset>
                </wp:positionV>
                <wp:extent cx="1008994" cy="661670"/>
                <wp:effectExtent l="0" t="0" r="127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0269" cy="669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79A5">
            <w:rPr>
              <w:rFonts w:ascii="Times New Roman" w:eastAsia="Times New Roman" w:hAnsi="Times New Roman" w:cs="Times New Roman"/>
              <w:kern w:val="0"/>
              <w:sz w:val="24"/>
              <w:szCs w:val="24"/>
              <w14:ligatures w14:val="none"/>
            </w:rPr>
            <w:br/>
          </w:r>
        </w:p>
      </w:tc>
      <w:tc>
        <w:tcPr>
          <w:tcW w:w="43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08277B" w14:textId="77777777" w:rsidR="001F79A5" w:rsidRPr="00F54806" w:rsidRDefault="001F79A5" w:rsidP="001F79A5">
          <w:pPr>
            <w:spacing w:after="0" w:line="273" w:lineRule="auto"/>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ISABELA STATE UNIVERSITY</w:t>
          </w:r>
        </w:p>
        <w:p w14:paraId="336AD967" w14:textId="77777777" w:rsidR="001F79A5" w:rsidRDefault="001F79A5" w:rsidP="001F79A5">
          <w:pPr>
            <w:spacing w:after="0" w:line="240" w:lineRule="auto"/>
            <w:ind w:right="2"/>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Institutional Ethics Review Board</w:t>
          </w:r>
        </w:p>
        <w:p w14:paraId="0CB617CC" w14:textId="341A6B73" w:rsidR="00966EE4" w:rsidRPr="001F79A5" w:rsidRDefault="00966EE4" w:rsidP="001F79A5">
          <w:pPr>
            <w:spacing w:after="0" w:line="240" w:lineRule="auto"/>
            <w:ind w:right="2"/>
            <w:jc w:val="center"/>
            <w:rPr>
              <w:rFonts w:ascii="Times New Roman" w:eastAsia="Times New Roman" w:hAnsi="Times New Roman" w:cs="Times New Roman"/>
              <w:kern w:val="0"/>
              <w:sz w:val="24"/>
              <w:szCs w:val="24"/>
              <w14:ligatures w14:val="none"/>
            </w:rPr>
          </w:pPr>
          <w:r>
            <w:rPr>
              <w:rFonts w:ascii="Trebuchet MS" w:eastAsia="Arial Unicode MS" w:hAnsi="Trebuchet MS" w:cs="Arial Unicode MS"/>
              <w:b/>
              <w:bCs/>
              <w:color w:val="000000"/>
              <w:kern w:val="0"/>
              <w:sz w:val="20"/>
              <w:szCs w:val="20"/>
              <w:lang w:val="en-PH" w:eastAsia="en-PH"/>
              <w14:ligatures w14:val="none"/>
            </w:rPr>
            <w:t>(ISU-IREB)</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B9426" w14:textId="77777777" w:rsidR="001F79A5" w:rsidRPr="001F79A5" w:rsidRDefault="001F79A5" w:rsidP="001F79A5">
          <w:pPr>
            <w:spacing w:after="0" w:line="240" w:lineRule="auto"/>
            <w:ind w:right="2"/>
            <w:rPr>
              <w:rFonts w:ascii="Times New Roman" w:eastAsia="Times New Roman" w:hAnsi="Times New Roman" w:cs="Times New Roman"/>
              <w:kern w:val="0"/>
              <w:sz w:val="14"/>
              <w:szCs w:val="14"/>
              <w14:ligatures w14:val="none"/>
            </w:rPr>
          </w:pPr>
          <w:r w:rsidRPr="001F79A5">
            <w:rPr>
              <w:rFonts w:ascii="Arial" w:eastAsia="Times New Roman" w:hAnsi="Arial" w:cs="Arial"/>
              <w:color w:val="000000"/>
              <w:kern w:val="0"/>
              <w:sz w:val="14"/>
              <w:szCs w:val="14"/>
              <w14:ligatures w14:val="none"/>
            </w:rPr>
            <w:t>SOP NO:  </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2F41A1" w14:textId="77777777" w:rsidR="001F79A5" w:rsidRPr="001F79A5" w:rsidRDefault="001F79A5" w:rsidP="001F79A5">
          <w:pPr>
            <w:spacing w:after="0" w:line="240" w:lineRule="auto"/>
            <w:ind w:right="2"/>
            <w:jc w:val="both"/>
            <w:rPr>
              <w:rFonts w:ascii="Times New Roman" w:eastAsia="Times New Roman" w:hAnsi="Times New Roman" w:cs="Times New Roman"/>
              <w:kern w:val="0"/>
              <w:sz w:val="14"/>
              <w:szCs w:val="14"/>
              <w14:ligatures w14:val="none"/>
            </w:rPr>
          </w:pPr>
          <w:r w:rsidRPr="001F79A5">
            <w:rPr>
              <w:rFonts w:ascii="Arial" w:eastAsia="Times New Roman" w:hAnsi="Arial" w:cs="Arial"/>
              <w:color w:val="000000"/>
              <w:kern w:val="0"/>
              <w:sz w:val="14"/>
              <w:szCs w:val="14"/>
              <w14:ligatures w14:val="none"/>
            </w:rPr>
            <w:t>9</w:t>
          </w:r>
        </w:p>
      </w:tc>
    </w:tr>
    <w:tr w:rsidR="001F79A5" w:rsidRPr="001F79A5" w14:paraId="2CEC13F0" w14:textId="77777777" w:rsidTr="001F79A5">
      <w:tc>
        <w:tcPr>
          <w:tcW w:w="1795" w:type="dxa"/>
          <w:vMerge/>
          <w:tcBorders>
            <w:top w:val="single" w:sz="4" w:space="0" w:color="000000"/>
            <w:left w:val="single" w:sz="4" w:space="0" w:color="000000"/>
            <w:bottom w:val="single" w:sz="4" w:space="0" w:color="000000"/>
            <w:right w:val="single" w:sz="4" w:space="0" w:color="000000"/>
          </w:tcBorders>
          <w:vAlign w:val="center"/>
          <w:hideMark/>
        </w:tcPr>
        <w:p w14:paraId="6F728CF1"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p>
      </w:tc>
      <w:tc>
        <w:tcPr>
          <w:tcW w:w="4320" w:type="dxa"/>
          <w:vMerge/>
          <w:tcBorders>
            <w:top w:val="single" w:sz="4" w:space="0" w:color="000000"/>
            <w:left w:val="single" w:sz="4" w:space="0" w:color="000000"/>
            <w:bottom w:val="single" w:sz="4" w:space="0" w:color="000000"/>
            <w:right w:val="single" w:sz="4" w:space="0" w:color="000000"/>
          </w:tcBorders>
          <w:vAlign w:val="center"/>
          <w:hideMark/>
        </w:tcPr>
        <w:p w14:paraId="1895FBDB"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EBAF3D" w14:textId="77777777" w:rsidR="001F79A5" w:rsidRPr="001F79A5" w:rsidRDefault="001F79A5" w:rsidP="001F79A5">
          <w:pPr>
            <w:spacing w:after="0" w:line="240" w:lineRule="auto"/>
            <w:ind w:right="2"/>
            <w:rPr>
              <w:rFonts w:ascii="Times New Roman" w:eastAsia="Times New Roman" w:hAnsi="Times New Roman" w:cs="Times New Roman"/>
              <w:kern w:val="0"/>
              <w:sz w:val="14"/>
              <w:szCs w:val="14"/>
              <w14:ligatures w14:val="none"/>
            </w:rPr>
          </w:pPr>
          <w:r w:rsidRPr="001F79A5">
            <w:rPr>
              <w:rFonts w:ascii="Arial" w:eastAsia="Times New Roman" w:hAnsi="Arial" w:cs="Arial"/>
              <w:color w:val="000000"/>
              <w:kern w:val="0"/>
              <w:sz w:val="14"/>
              <w:szCs w:val="14"/>
              <w14:ligatures w14:val="none"/>
            </w:rPr>
            <w:t>VERSION NUMBER </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AE9739" w14:textId="77777777" w:rsidR="001F79A5" w:rsidRPr="001F79A5" w:rsidRDefault="001F79A5" w:rsidP="001F79A5">
          <w:pPr>
            <w:spacing w:after="0" w:line="240" w:lineRule="auto"/>
            <w:ind w:right="2"/>
            <w:jc w:val="both"/>
            <w:rPr>
              <w:rFonts w:ascii="Times New Roman" w:eastAsia="Times New Roman" w:hAnsi="Times New Roman" w:cs="Times New Roman"/>
              <w:kern w:val="0"/>
              <w:sz w:val="14"/>
              <w:szCs w:val="14"/>
              <w14:ligatures w14:val="none"/>
            </w:rPr>
          </w:pPr>
          <w:r w:rsidRPr="001F79A5">
            <w:rPr>
              <w:rFonts w:ascii="Arial" w:eastAsia="Times New Roman" w:hAnsi="Arial" w:cs="Arial"/>
              <w:color w:val="000000"/>
              <w:kern w:val="0"/>
              <w:sz w:val="14"/>
              <w:szCs w:val="14"/>
              <w14:ligatures w14:val="none"/>
            </w:rPr>
            <w:t>0 </w:t>
          </w:r>
        </w:p>
      </w:tc>
    </w:tr>
    <w:tr w:rsidR="001F79A5" w:rsidRPr="001F79A5" w14:paraId="05B2C7D5" w14:textId="77777777" w:rsidTr="001F79A5">
      <w:tc>
        <w:tcPr>
          <w:tcW w:w="1795" w:type="dxa"/>
          <w:vMerge/>
          <w:tcBorders>
            <w:top w:val="single" w:sz="4" w:space="0" w:color="000000"/>
            <w:left w:val="single" w:sz="4" w:space="0" w:color="000000"/>
            <w:bottom w:val="single" w:sz="4" w:space="0" w:color="000000"/>
            <w:right w:val="single" w:sz="4" w:space="0" w:color="000000"/>
          </w:tcBorders>
          <w:vAlign w:val="center"/>
          <w:hideMark/>
        </w:tcPr>
        <w:p w14:paraId="77C5BACC"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p>
      </w:tc>
      <w:tc>
        <w:tcPr>
          <w:tcW w:w="4320" w:type="dxa"/>
          <w:vMerge/>
          <w:tcBorders>
            <w:top w:val="single" w:sz="4" w:space="0" w:color="000000"/>
            <w:left w:val="single" w:sz="4" w:space="0" w:color="000000"/>
            <w:bottom w:val="single" w:sz="4" w:space="0" w:color="000000"/>
            <w:right w:val="single" w:sz="4" w:space="0" w:color="000000"/>
          </w:tcBorders>
          <w:vAlign w:val="center"/>
          <w:hideMark/>
        </w:tcPr>
        <w:p w14:paraId="779C116D"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58366" w14:textId="77777777" w:rsidR="001F79A5" w:rsidRPr="001F79A5" w:rsidRDefault="001F79A5" w:rsidP="001F79A5">
          <w:pPr>
            <w:spacing w:after="0" w:line="240" w:lineRule="auto"/>
            <w:ind w:right="2"/>
            <w:rPr>
              <w:rFonts w:ascii="Times New Roman" w:eastAsia="Times New Roman" w:hAnsi="Times New Roman" w:cs="Times New Roman"/>
              <w:kern w:val="0"/>
              <w:sz w:val="14"/>
              <w:szCs w:val="14"/>
              <w14:ligatures w14:val="none"/>
            </w:rPr>
          </w:pPr>
          <w:r w:rsidRPr="001F79A5">
            <w:rPr>
              <w:rFonts w:ascii="Arial" w:eastAsia="Times New Roman" w:hAnsi="Arial" w:cs="Arial"/>
              <w:color w:val="000000"/>
              <w:kern w:val="0"/>
              <w:sz w:val="14"/>
              <w:szCs w:val="14"/>
              <w14:ligatures w14:val="none"/>
            </w:rPr>
            <w:t>PAGE NUMBER </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EC330" w14:textId="77777777" w:rsidR="001F79A5" w:rsidRPr="001F79A5" w:rsidRDefault="001F79A5" w:rsidP="001F79A5">
          <w:pPr>
            <w:spacing w:after="0" w:line="240" w:lineRule="auto"/>
            <w:ind w:right="2"/>
            <w:jc w:val="both"/>
            <w:rPr>
              <w:rFonts w:ascii="Times New Roman" w:eastAsia="Times New Roman" w:hAnsi="Times New Roman" w:cs="Times New Roman"/>
              <w:kern w:val="0"/>
              <w:sz w:val="14"/>
              <w:szCs w:val="14"/>
              <w14:ligatures w14:val="none"/>
            </w:rPr>
          </w:pPr>
          <w:r w:rsidRPr="001F79A5">
            <w:rPr>
              <w:rFonts w:ascii="Arial" w:eastAsia="Times New Roman" w:hAnsi="Arial" w:cs="Arial"/>
              <w:color w:val="000000"/>
              <w:kern w:val="0"/>
              <w:sz w:val="14"/>
              <w:szCs w:val="14"/>
              <w14:ligatures w14:val="none"/>
            </w:rPr>
            <w:t>Page </w:t>
          </w:r>
        </w:p>
      </w:tc>
    </w:tr>
    <w:tr w:rsidR="001F79A5" w:rsidRPr="001F79A5" w14:paraId="006352EA" w14:textId="77777777" w:rsidTr="001F79A5">
      <w:tc>
        <w:tcPr>
          <w:tcW w:w="1795" w:type="dxa"/>
          <w:vMerge/>
          <w:tcBorders>
            <w:top w:val="single" w:sz="4" w:space="0" w:color="000000"/>
            <w:left w:val="single" w:sz="4" w:space="0" w:color="000000"/>
            <w:bottom w:val="single" w:sz="4" w:space="0" w:color="000000"/>
            <w:right w:val="single" w:sz="4" w:space="0" w:color="000000"/>
          </w:tcBorders>
          <w:vAlign w:val="center"/>
          <w:hideMark/>
        </w:tcPr>
        <w:p w14:paraId="36A8DD1E"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p>
      </w:tc>
      <w:tc>
        <w:tcPr>
          <w:tcW w:w="4320" w:type="dxa"/>
          <w:vMerge/>
          <w:tcBorders>
            <w:top w:val="single" w:sz="4" w:space="0" w:color="000000"/>
            <w:left w:val="single" w:sz="4" w:space="0" w:color="000000"/>
            <w:bottom w:val="single" w:sz="4" w:space="0" w:color="000000"/>
            <w:right w:val="single" w:sz="4" w:space="0" w:color="000000"/>
          </w:tcBorders>
          <w:vAlign w:val="center"/>
          <w:hideMark/>
        </w:tcPr>
        <w:p w14:paraId="07379E38"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BD8768" w14:textId="77777777" w:rsidR="001F79A5" w:rsidRPr="001F79A5" w:rsidRDefault="001F79A5" w:rsidP="001F79A5">
          <w:pPr>
            <w:spacing w:after="0" w:line="240" w:lineRule="auto"/>
            <w:ind w:right="2"/>
            <w:rPr>
              <w:rFonts w:ascii="Times New Roman" w:eastAsia="Times New Roman" w:hAnsi="Times New Roman" w:cs="Times New Roman"/>
              <w:kern w:val="0"/>
              <w:sz w:val="14"/>
              <w:szCs w:val="14"/>
              <w14:ligatures w14:val="none"/>
            </w:rPr>
          </w:pPr>
          <w:r w:rsidRPr="001F79A5">
            <w:rPr>
              <w:rFonts w:ascii="Arial" w:eastAsia="Times New Roman" w:hAnsi="Arial" w:cs="Arial"/>
              <w:color w:val="000000"/>
              <w:kern w:val="0"/>
              <w:sz w:val="14"/>
              <w:szCs w:val="14"/>
              <w14:ligatures w14:val="none"/>
            </w:rPr>
            <w:t>DATE OF APPROVAL</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0A269" w14:textId="77777777" w:rsidR="001F79A5" w:rsidRPr="001F79A5" w:rsidRDefault="001F79A5" w:rsidP="001F79A5">
          <w:pPr>
            <w:spacing w:after="0" w:line="240" w:lineRule="auto"/>
            <w:rPr>
              <w:rFonts w:ascii="Times New Roman" w:eastAsia="Times New Roman" w:hAnsi="Times New Roman" w:cs="Times New Roman"/>
              <w:kern w:val="0"/>
              <w:sz w:val="14"/>
              <w:szCs w:val="14"/>
              <w14:ligatures w14:val="none"/>
            </w:rPr>
          </w:pPr>
        </w:p>
      </w:tc>
    </w:tr>
    <w:tr w:rsidR="001F79A5" w:rsidRPr="001F79A5" w14:paraId="41081E80" w14:textId="77777777" w:rsidTr="001F79A5">
      <w:tc>
        <w:tcPr>
          <w:tcW w:w="1795" w:type="dxa"/>
          <w:vMerge/>
          <w:tcBorders>
            <w:top w:val="single" w:sz="4" w:space="0" w:color="000000"/>
            <w:left w:val="single" w:sz="4" w:space="0" w:color="000000"/>
            <w:bottom w:val="single" w:sz="4" w:space="0" w:color="000000"/>
            <w:right w:val="single" w:sz="4" w:space="0" w:color="000000"/>
          </w:tcBorders>
          <w:vAlign w:val="center"/>
          <w:hideMark/>
        </w:tcPr>
        <w:p w14:paraId="7D709A65"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p>
      </w:tc>
      <w:tc>
        <w:tcPr>
          <w:tcW w:w="4320" w:type="dxa"/>
          <w:vMerge/>
          <w:tcBorders>
            <w:top w:val="single" w:sz="4" w:space="0" w:color="000000"/>
            <w:left w:val="single" w:sz="4" w:space="0" w:color="000000"/>
            <w:bottom w:val="single" w:sz="4" w:space="0" w:color="000000"/>
            <w:right w:val="single" w:sz="4" w:space="0" w:color="000000"/>
          </w:tcBorders>
          <w:vAlign w:val="center"/>
          <w:hideMark/>
        </w:tcPr>
        <w:p w14:paraId="63E00828"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A5CB50" w14:textId="77777777" w:rsidR="001F79A5" w:rsidRPr="001F79A5" w:rsidRDefault="001F79A5" w:rsidP="001F79A5">
          <w:pPr>
            <w:spacing w:after="0" w:line="240" w:lineRule="auto"/>
            <w:ind w:right="2"/>
            <w:rPr>
              <w:rFonts w:ascii="Times New Roman" w:eastAsia="Times New Roman" w:hAnsi="Times New Roman" w:cs="Times New Roman"/>
              <w:kern w:val="0"/>
              <w:sz w:val="14"/>
              <w:szCs w:val="14"/>
              <w14:ligatures w14:val="none"/>
            </w:rPr>
          </w:pPr>
          <w:r w:rsidRPr="001F79A5">
            <w:rPr>
              <w:rFonts w:ascii="Arial" w:eastAsia="Times New Roman" w:hAnsi="Arial" w:cs="Arial"/>
              <w:color w:val="000000"/>
              <w:kern w:val="0"/>
              <w:sz w:val="14"/>
              <w:szCs w:val="14"/>
              <w14:ligatures w14:val="none"/>
            </w:rPr>
            <w:t>DATE OF EFFECTIVITY</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757B4E" w14:textId="77777777" w:rsidR="001F79A5" w:rsidRPr="001F79A5" w:rsidRDefault="001F79A5" w:rsidP="001F79A5">
          <w:pPr>
            <w:spacing w:after="0" w:line="240" w:lineRule="auto"/>
            <w:rPr>
              <w:rFonts w:ascii="Times New Roman" w:eastAsia="Times New Roman" w:hAnsi="Times New Roman" w:cs="Times New Roman"/>
              <w:kern w:val="0"/>
              <w:sz w:val="14"/>
              <w:szCs w:val="14"/>
              <w14:ligatures w14:val="none"/>
            </w:rPr>
          </w:pPr>
        </w:p>
      </w:tc>
    </w:tr>
    <w:tr w:rsidR="001F79A5" w:rsidRPr="001F79A5" w14:paraId="2DF8F95F" w14:textId="77777777" w:rsidTr="001F79A5">
      <w:tc>
        <w:tcPr>
          <w:tcW w:w="1795" w:type="dxa"/>
          <w:vMerge/>
          <w:tcBorders>
            <w:top w:val="single" w:sz="4" w:space="0" w:color="000000"/>
            <w:left w:val="single" w:sz="4" w:space="0" w:color="000000"/>
            <w:bottom w:val="single" w:sz="4" w:space="0" w:color="000000"/>
            <w:right w:val="single" w:sz="4" w:space="0" w:color="000000"/>
          </w:tcBorders>
          <w:vAlign w:val="center"/>
          <w:hideMark/>
        </w:tcPr>
        <w:p w14:paraId="6F86F30F" w14:textId="77777777" w:rsidR="001F79A5" w:rsidRPr="001F79A5" w:rsidRDefault="001F79A5" w:rsidP="001F79A5">
          <w:pPr>
            <w:spacing w:after="0" w:line="240" w:lineRule="auto"/>
            <w:rPr>
              <w:rFonts w:ascii="Times New Roman" w:eastAsia="Times New Roman" w:hAnsi="Times New Roman" w:cs="Times New Roman"/>
              <w:kern w:val="0"/>
              <w:sz w:val="24"/>
              <w:szCs w:val="24"/>
              <w14:ligatures w14:val="none"/>
            </w:rPr>
          </w:pPr>
        </w:p>
      </w:tc>
      <w:tc>
        <w:tcPr>
          <w:tcW w:w="72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276922" w14:textId="3F83EDDA" w:rsidR="001F79A5" w:rsidRPr="001F79A5" w:rsidRDefault="001F79A5" w:rsidP="001F79A5">
          <w:pPr>
            <w:spacing w:after="0" w:line="240" w:lineRule="auto"/>
            <w:ind w:right="2"/>
            <w:jc w:val="center"/>
            <w:rPr>
              <w:rFonts w:ascii="Times New Roman" w:eastAsia="Times New Roman" w:hAnsi="Times New Roman" w:cs="Times New Roman"/>
              <w:kern w:val="0"/>
              <w:sz w:val="20"/>
              <w:szCs w:val="20"/>
              <w14:ligatures w14:val="none"/>
            </w:rPr>
          </w:pPr>
          <w:r w:rsidRPr="001F79A5">
            <w:rPr>
              <w:rFonts w:ascii="Arial" w:eastAsia="Times New Roman" w:hAnsi="Arial" w:cs="Arial"/>
              <w:b/>
              <w:bCs/>
              <w:color w:val="000000"/>
              <w:kern w:val="0"/>
              <w:sz w:val="20"/>
              <w:szCs w:val="20"/>
              <w14:ligatures w14:val="none"/>
            </w:rPr>
            <w:t>SOP 09 – Review of Amendments</w:t>
          </w:r>
        </w:p>
      </w:tc>
    </w:tr>
  </w:tbl>
  <w:p w14:paraId="6A6FB1D9" w14:textId="0B42A6D7" w:rsidR="001F79A5" w:rsidRDefault="001F79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BC7C" w14:textId="77777777" w:rsidR="002F7363" w:rsidRDefault="002F7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700B2"/>
    <w:multiLevelType w:val="multilevel"/>
    <w:tmpl w:val="C8DC54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15446D"/>
    <w:multiLevelType w:val="multilevel"/>
    <w:tmpl w:val="86E6C9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D55571"/>
    <w:multiLevelType w:val="multilevel"/>
    <w:tmpl w:val="4EE065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F36116"/>
    <w:multiLevelType w:val="multilevel"/>
    <w:tmpl w:val="87E85A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C112AD"/>
    <w:multiLevelType w:val="multilevel"/>
    <w:tmpl w:val="3E3E2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FB420D"/>
    <w:multiLevelType w:val="multilevel"/>
    <w:tmpl w:val="63AC2F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433100"/>
    <w:multiLevelType w:val="multilevel"/>
    <w:tmpl w:val="1158D3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F56071"/>
    <w:multiLevelType w:val="multilevel"/>
    <w:tmpl w:val="4D10B5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2E01BF"/>
    <w:multiLevelType w:val="multilevel"/>
    <w:tmpl w:val="67989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DA2E08"/>
    <w:multiLevelType w:val="multilevel"/>
    <w:tmpl w:val="3708A7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6441821">
    <w:abstractNumId w:val="8"/>
  </w:num>
  <w:num w:numId="2" w16cid:durableId="992828639">
    <w:abstractNumId w:val="1"/>
    <w:lvlOverride w:ilvl="0">
      <w:lvl w:ilvl="0">
        <w:numFmt w:val="decimal"/>
        <w:lvlText w:val="%1."/>
        <w:lvlJc w:val="left"/>
      </w:lvl>
    </w:lvlOverride>
  </w:num>
  <w:num w:numId="3" w16cid:durableId="1961956128">
    <w:abstractNumId w:val="9"/>
    <w:lvlOverride w:ilvl="0">
      <w:lvl w:ilvl="0">
        <w:numFmt w:val="decimal"/>
        <w:lvlText w:val="%1."/>
        <w:lvlJc w:val="left"/>
      </w:lvl>
    </w:lvlOverride>
  </w:num>
  <w:num w:numId="4" w16cid:durableId="2023584802">
    <w:abstractNumId w:val="7"/>
    <w:lvlOverride w:ilvl="0">
      <w:lvl w:ilvl="0">
        <w:numFmt w:val="decimal"/>
        <w:lvlText w:val="%1."/>
        <w:lvlJc w:val="left"/>
      </w:lvl>
    </w:lvlOverride>
  </w:num>
  <w:num w:numId="5" w16cid:durableId="1459688024">
    <w:abstractNumId w:val="3"/>
    <w:lvlOverride w:ilvl="0">
      <w:lvl w:ilvl="0">
        <w:numFmt w:val="decimal"/>
        <w:lvlText w:val="%1."/>
        <w:lvlJc w:val="left"/>
      </w:lvl>
    </w:lvlOverride>
  </w:num>
  <w:num w:numId="6" w16cid:durableId="1486435718">
    <w:abstractNumId w:val="4"/>
  </w:num>
  <w:num w:numId="7" w16cid:durableId="1284339033">
    <w:abstractNumId w:val="0"/>
    <w:lvlOverride w:ilvl="0">
      <w:lvl w:ilvl="0">
        <w:numFmt w:val="decimal"/>
        <w:lvlText w:val="%1."/>
        <w:lvlJc w:val="left"/>
      </w:lvl>
    </w:lvlOverride>
  </w:num>
  <w:num w:numId="8" w16cid:durableId="595476870">
    <w:abstractNumId w:val="2"/>
    <w:lvlOverride w:ilvl="0">
      <w:lvl w:ilvl="0">
        <w:numFmt w:val="decimal"/>
        <w:lvlText w:val="%1."/>
        <w:lvlJc w:val="left"/>
      </w:lvl>
    </w:lvlOverride>
  </w:num>
  <w:num w:numId="9" w16cid:durableId="110516319">
    <w:abstractNumId w:val="5"/>
    <w:lvlOverride w:ilvl="0">
      <w:lvl w:ilvl="0">
        <w:numFmt w:val="decimal"/>
        <w:lvlText w:val="%1."/>
        <w:lvlJc w:val="left"/>
      </w:lvl>
    </w:lvlOverride>
  </w:num>
  <w:num w:numId="10" w16cid:durableId="73627853">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A5"/>
    <w:rsid w:val="001F79A5"/>
    <w:rsid w:val="002F7363"/>
    <w:rsid w:val="003A70DC"/>
    <w:rsid w:val="00476565"/>
    <w:rsid w:val="007C2A3D"/>
    <w:rsid w:val="00886D2C"/>
    <w:rsid w:val="00966EE4"/>
    <w:rsid w:val="00A0661E"/>
    <w:rsid w:val="00B312E4"/>
    <w:rsid w:val="00BA729D"/>
    <w:rsid w:val="00F60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16D2"/>
  <w15:chartTrackingRefBased/>
  <w15:docId w15:val="{D5773090-8D0C-4617-A934-C707E24B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9A5"/>
  </w:style>
  <w:style w:type="paragraph" w:styleId="Footer">
    <w:name w:val="footer"/>
    <w:basedOn w:val="Normal"/>
    <w:link w:val="FooterChar"/>
    <w:uiPriority w:val="99"/>
    <w:unhideWhenUsed/>
    <w:rsid w:val="001F7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9A5"/>
  </w:style>
  <w:style w:type="paragraph" w:styleId="NormalWeb">
    <w:name w:val="Normal (Web)"/>
    <w:basedOn w:val="Normal"/>
    <w:uiPriority w:val="99"/>
    <w:semiHidden/>
    <w:unhideWhenUsed/>
    <w:rsid w:val="001F79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590712">
      <w:bodyDiv w:val="1"/>
      <w:marLeft w:val="0"/>
      <w:marRight w:val="0"/>
      <w:marTop w:val="0"/>
      <w:marBottom w:val="0"/>
      <w:divBdr>
        <w:top w:val="none" w:sz="0" w:space="0" w:color="auto"/>
        <w:left w:val="none" w:sz="0" w:space="0" w:color="auto"/>
        <w:bottom w:val="none" w:sz="0" w:space="0" w:color="auto"/>
        <w:right w:val="none" w:sz="0" w:space="0" w:color="auto"/>
      </w:divBdr>
      <w:divsChild>
        <w:div w:id="253127750">
          <w:marLeft w:val="-572"/>
          <w:marRight w:val="0"/>
          <w:marTop w:val="0"/>
          <w:marBottom w:val="0"/>
          <w:divBdr>
            <w:top w:val="none" w:sz="0" w:space="0" w:color="auto"/>
            <w:left w:val="none" w:sz="0" w:space="0" w:color="auto"/>
            <w:bottom w:val="none" w:sz="0" w:space="0" w:color="auto"/>
            <w:right w:val="none" w:sz="0" w:space="0" w:color="auto"/>
          </w:divBdr>
        </w:div>
      </w:divsChild>
    </w:div>
    <w:div w:id="1763604669">
      <w:bodyDiv w:val="1"/>
      <w:marLeft w:val="0"/>
      <w:marRight w:val="0"/>
      <w:marTop w:val="0"/>
      <w:marBottom w:val="0"/>
      <w:divBdr>
        <w:top w:val="none" w:sz="0" w:space="0" w:color="auto"/>
        <w:left w:val="none" w:sz="0" w:space="0" w:color="auto"/>
        <w:bottom w:val="none" w:sz="0" w:space="0" w:color="auto"/>
        <w:right w:val="none" w:sz="0" w:space="0" w:color="auto"/>
      </w:divBdr>
    </w:div>
    <w:div w:id="2059544061">
      <w:bodyDiv w:val="1"/>
      <w:marLeft w:val="0"/>
      <w:marRight w:val="0"/>
      <w:marTop w:val="0"/>
      <w:marBottom w:val="0"/>
      <w:divBdr>
        <w:top w:val="none" w:sz="0" w:space="0" w:color="auto"/>
        <w:left w:val="none" w:sz="0" w:space="0" w:color="auto"/>
        <w:bottom w:val="none" w:sz="0" w:space="0" w:color="auto"/>
        <w:right w:val="none" w:sz="0" w:space="0" w:color="auto"/>
      </w:divBdr>
      <w:divsChild>
        <w:div w:id="983897116">
          <w:marLeft w:val="-57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5</cp:revision>
  <cp:lastPrinted>2023-11-20T00:29:00Z</cp:lastPrinted>
  <dcterms:created xsi:type="dcterms:W3CDTF">2023-11-16T06:45:00Z</dcterms:created>
  <dcterms:modified xsi:type="dcterms:W3CDTF">2023-11-20T09:06:00Z</dcterms:modified>
</cp:coreProperties>
</file>